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F06F3D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5269D3">
        <w:rPr>
          <w:rFonts w:ascii="Times New Roman" w:hAnsi="Times New Roman" w:cs="Times New Roman"/>
          <w:b/>
          <w:bCs/>
          <w:spacing w:val="20"/>
          <w:sz w:val="28"/>
          <w:szCs w:val="28"/>
        </w:rPr>
        <w:t>10</w:t>
      </w:r>
      <w:r w:rsidR="005318AE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DB7240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gramStart"/>
      <w:r w:rsidR="005269D3">
        <w:rPr>
          <w:rFonts w:ascii="Times New Roman" w:hAnsi="Times New Roman" w:cs="Times New Roman"/>
          <w:b/>
          <w:bCs/>
          <w:spacing w:val="20"/>
          <w:sz w:val="28"/>
          <w:szCs w:val="28"/>
        </w:rPr>
        <w:t>июля</w:t>
      </w:r>
      <w:r w:rsidR="005318AE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0EFB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>2023</w:t>
      </w:r>
      <w:proofErr w:type="gramEnd"/>
      <w:r w:rsidR="0001344F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07CDF" w:rsidRPr="00E6538E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E6538E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E6538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</w:t>
      </w:r>
      <w:r w:rsidR="00EA50B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5318AE" w:rsidRPr="00E6538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</w:t>
      </w:r>
      <w:r w:rsidR="00D07CDF" w:rsidRPr="00E6538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5269D3">
        <w:rPr>
          <w:rFonts w:ascii="Times New Roman" w:hAnsi="Times New Roman" w:cs="Times New Roman"/>
          <w:b/>
          <w:spacing w:val="20"/>
          <w:sz w:val="28"/>
          <w:szCs w:val="28"/>
        </w:rPr>
        <w:t>173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BB6504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</w:t>
      </w:r>
      <w:r w:rsidRPr="00BB6504">
        <w:rPr>
          <w:rFonts w:ascii="Times New Roman" w:hAnsi="Times New Roman"/>
          <w:sz w:val="28"/>
          <w:szCs w:val="28"/>
        </w:rPr>
        <w:t>Писаревского сельского поселения № 165 от 06 .11. 2020г.</w:t>
      </w:r>
      <w:r w:rsidR="00124546" w:rsidRPr="00BB6504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BB65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BB6504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BB6504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BB6504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BB6504">
        <w:rPr>
          <w:rFonts w:ascii="Times New Roman" w:hAnsi="Times New Roman"/>
          <w:sz w:val="28"/>
          <w:szCs w:val="28"/>
        </w:rPr>
        <w:t xml:space="preserve"> № 84,</w:t>
      </w:r>
      <w:r w:rsidR="00124546" w:rsidRPr="00BB6504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BB6504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BB6504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BB6504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BB6504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BB6504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BB6504">
        <w:rPr>
          <w:rFonts w:ascii="Times New Roman" w:hAnsi="Times New Roman"/>
          <w:bCs/>
          <w:sz w:val="28"/>
          <w:szCs w:val="28"/>
        </w:rPr>
        <w:t>, от 24.01.2022г. № 11</w:t>
      </w:r>
      <w:r w:rsidR="0039205E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BB6504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BB6504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BB6504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BB6504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BB6504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BB6504">
        <w:rPr>
          <w:rFonts w:ascii="Times New Roman" w:hAnsi="Times New Roman"/>
          <w:bCs/>
          <w:sz w:val="28"/>
          <w:szCs w:val="28"/>
        </w:rPr>
        <w:t>, от 1</w:t>
      </w:r>
      <w:r w:rsidR="00EF12E5">
        <w:rPr>
          <w:rFonts w:ascii="Times New Roman" w:hAnsi="Times New Roman"/>
          <w:bCs/>
          <w:sz w:val="28"/>
          <w:szCs w:val="28"/>
        </w:rPr>
        <w:t>0</w:t>
      </w:r>
      <w:r w:rsidR="000556F8" w:rsidRPr="00BB6504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>
        <w:rPr>
          <w:rFonts w:ascii="Times New Roman" w:hAnsi="Times New Roman"/>
          <w:bCs/>
          <w:sz w:val="28"/>
          <w:szCs w:val="28"/>
        </w:rPr>
        <w:t>0</w:t>
      </w:r>
      <w:r w:rsidR="000556F8" w:rsidRPr="00BB6504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>
        <w:rPr>
          <w:rFonts w:ascii="Times New Roman" w:hAnsi="Times New Roman"/>
          <w:bCs/>
          <w:sz w:val="28"/>
          <w:szCs w:val="28"/>
        </w:rPr>
        <w:t>177-А</w:t>
      </w:r>
      <w:r w:rsidR="00146094">
        <w:rPr>
          <w:rFonts w:ascii="Times New Roman" w:hAnsi="Times New Roman"/>
          <w:bCs/>
          <w:sz w:val="28"/>
          <w:szCs w:val="28"/>
        </w:rPr>
        <w:t xml:space="preserve">, </w:t>
      </w:r>
      <w:r w:rsidR="0039205E">
        <w:rPr>
          <w:rFonts w:ascii="Times New Roman" w:hAnsi="Times New Roman"/>
          <w:bCs/>
          <w:sz w:val="28"/>
          <w:szCs w:val="28"/>
        </w:rPr>
        <w:t xml:space="preserve">от </w:t>
      </w:r>
      <w:r w:rsidR="00146094">
        <w:rPr>
          <w:rFonts w:ascii="Times New Roman" w:hAnsi="Times New Roman"/>
          <w:bCs/>
          <w:sz w:val="28"/>
          <w:szCs w:val="28"/>
        </w:rPr>
        <w:t>25.11.2022 № 194,</w:t>
      </w:r>
      <w:r w:rsidR="0039205E">
        <w:rPr>
          <w:rFonts w:ascii="Times New Roman" w:hAnsi="Times New Roman"/>
          <w:bCs/>
          <w:sz w:val="28"/>
          <w:szCs w:val="28"/>
        </w:rPr>
        <w:t xml:space="preserve"> от</w:t>
      </w:r>
      <w:r w:rsidR="00146094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>
        <w:rPr>
          <w:rFonts w:ascii="Times New Roman" w:hAnsi="Times New Roman"/>
          <w:bCs/>
          <w:sz w:val="28"/>
          <w:szCs w:val="28"/>
        </w:rPr>
        <w:t>,</w:t>
      </w:r>
      <w:r w:rsidR="009E04C4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>
        <w:rPr>
          <w:rFonts w:ascii="Times New Roman" w:hAnsi="Times New Roman"/>
          <w:bCs/>
          <w:sz w:val="28"/>
          <w:szCs w:val="28"/>
        </w:rPr>
        <w:t xml:space="preserve"> от 2</w:t>
      </w:r>
      <w:r w:rsidR="001D2FC0">
        <w:rPr>
          <w:rFonts w:ascii="Times New Roman" w:hAnsi="Times New Roman"/>
          <w:bCs/>
          <w:sz w:val="28"/>
          <w:szCs w:val="28"/>
        </w:rPr>
        <w:t>6</w:t>
      </w:r>
      <w:r w:rsidR="0001344F">
        <w:rPr>
          <w:rFonts w:ascii="Times New Roman" w:hAnsi="Times New Roman"/>
          <w:bCs/>
          <w:sz w:val="28"/>
          <w:szCs w:val="28"/>
        </w:rPr>
        <w:t>.12.2022 № 215</w:t>
      </w:r>
      <w:r w:rsidR="007B46DA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131490">
        <w:rPr>
          <w:rFonts w:ascii="Times New Roman" w:hAnsi="Times New Roman"/>
          <w:bCs/>
          <w:sz w:val="28"/>
          <w:szCs w:val="28"/>
        </w:rPr>
        <w:t xml:space="preserve">от </w:t>
      </w:r>
      <w:r w:rsidR="00F06ABB">
        <w:rPr>
          <w:rFonts w:ascii="Times New Roman" w:hAnsi="Times New Roman"/>
          <w:bCs/>
          <w:sz w:val="28"/>
          <w:szCs w:val="28"/>
        </w:rPr>
        <w:t>09</w:t>
      </w:r>
      <w:r w:rsidR="00F06ABB" w:rsidRPr="00131490">
        <w:rPr>
          <w:rFonts w:ascii="Times New Roman" w:hAnsi="Times New Roman"/>
          <w:bCs/>
          <w:sz w:val="28"/>
          <w:szCs w:val="28"/>
        </w:rPr>
        <w:t>.01</w:t>
      </w:r>
      <w:r w:rsidR="00F06ABB">
        <w:rPr>
          <w:rFonts w:ascii="Times New Roman" w:hAnsi="Times New Roman"/>
          <w:bCs/>
          <w:sz w:val="28"/>
          <w:szCs w:val="28"/>
        </w:rPr>
        <w:t>.2023 № А 1,</w:t>
      </w:r>
      <w:r w:rsidR="00F06ABB" w:rsidRPr="00131490">
        <w:rPr>
          <w:rFonts w:ascii="Times New Roman" w:hAnsi="Times New Roman"/>
          <w:bCs/>
          <w:sz w:val="28"/>
          <w:szCs w:val="28"/>
        </w:rPr>
        <w:t xml:space="preserve"> </w:t>
      </w:r>
      <w:r w:rsidR="007B46DA" w:rsidRPr="00131490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131490">
        <w:rPr>
          <w:rFonts w:ascii="Times New Roman" w:hAnsi="Times New Roman"/>
          <w:bCs/>
          <w:sz w:val="28"/>
          <w:szCs w:val="28"/>
        </w:rPr>
        <w:t>10</w:t>
      </w:r>
      <w:r w:rsidR="007B46DA" w:rsidRPr="00131490">
        <w:rPr>
          <w:rFonts w:ascii="Times New Roman" w:hAnsi="Times New Roman"/>
          <w:bCs/>
          <w:sz w:val="28"/>
          <w:szCs w:val="28"/>
        </w:rPr>
        <w:t>.01</w:t>
      </w:r>
      <w:r w:rsidR="007B46DA">
        <w:rPr>
          <w:rFonts w:ascii="Times New Roman" w:hAnsi="Times New Roman"/>
          <w:bCs/>
          <w:sz w:val="28"/>
          <w:szCs w:val="28"/>
        </w:rPr>
        <w:t>.2023 № 1</w:t>
      </w:r>
      <w:r w:rsidR="006108A1">
        <w:rPr>
          <w:rFonts w:ascii="Times New Roman" w:hAnsi="Times New Roman"/>
          <w:bCs/>
          <w:sz w:val="28"/>
          <w:szCs w:val="28"/>
        </w:rPr>
        <w:t>-</w:t>
      </w:r>
      <w:r w:rsidR="007B46DA">
        <w:rPr>
          <w:rFonts w:ascii="Times New Roman" w:hAnsi="Times New Roman"/>
          <w:bCs/>
          <w:sz w:val="28"/>
          <w:szCs w:val="28"/>
        </w:rPr>
        <w:t>А</w:t>
      </w:r>
      <w:r w:rsidR="006108A1">
        <w:rPr>
          <w:rFonts w:ascii="Times New Roman" w:hAnsi="Times New Roman"/>
          <w:bCs/>
          <w:sz w:val="28"/>
          <w:szCs w:val="28"/>
        </w:rPr>
        <w:t xml:space="preserve">, </w:t>
      </w:r>
      <w:r w:rsidR="00861FF2">
        <w:rPr>
          <w:rFonts w:ascii="Times New Roman" w:hAnsi="Times New Roman"/>
          <w:bCs/>
          <w:sz w:val="28"/>
          <w:szCs w:val="28"/>
        </w:rPr>
        <w:t xml:space="preserve">от </w:t>
      </w:r>
      <w:r w:rsidR="006108A1">
        <w:rPr>
          <w:rFonts w:ascii="Times New Roman" w:hAnsi="Times New Roman"/>
          <w:bCs/>
          <w:sz w:val="28"/>
          <w:szCs w:val="28"/>
        </w:rPr>
        <w:t>25.01.2023 № 4-А</w:t>
      </w:r>
      <w:r w:rsidR="00861FF2">
        <w:rPr>
          <w:rFonts w:ascii="Times New Roman" w:hAnsi="Times New Roman"/>
          <w:bCs/>
          <w:sz w:val="28"/>
          <w:szCs w:val="28"/>
        </w:rPr>
        <w:t>, от 10.02.2023 № 33</w:t>
      </w:r>
      <w:r w:rsidR="00BB5465">
        <w:rPr>
          <w:rFonts w:ascii="Times New Roman" w:hAnsi="Times New Roman"/>
          <w:bCs/>
          <w:sz w:val="28"/>
          <w:szCs w:val="28"/>
        </w:rPr>
        <w:t>, от 10.03.2023 № 68</w:t>
      </w:r>
      <w:r w:rsidR="00DB5209">
        <w:rPr>
          <w:rFonts w:ascii="Times New Roman" w:hAnsi="Times New Roman"/>
          <w:bCs/>
          <w:sz w:val="28"/>
          <w:szCs w:val="28"/>
        </w:rPr>
        <w:t>, от 30.03.2023 № 84</w:t>
      </w:r>
      <w:r w:rsidR="000E70EC">
        <w:rPr>
          <w:rFonts w:ascii="Times New Roman" w:hAnsi="Times New Roman"/>
          <w:bCs/>
          <w:sz w:val="28"/>
          <w:szCs w:val="28"/>
        </w:rPr>
        <w:t>, от 10.04.2023 № 91А</w:t>
      </w:r>
      <w:r w:rsidR="00715630">
        <w:rPr>
          <w:rFonts w:ascii="Times New Roman" w:hAnsi="Times New Roman"/>
          <w:bCs/>
          <w:sz w:val="28"/>
          <w:szCs w:val="28"/>
        </w:rPr>
        <w:t>, от 17.04.2023 № 106</w:t>
      </w:r>
      <w:r w:rsidR="00124546" w:rsidRPr="00BB6504">
        <w:rPr>
          <w:rFonts w:ascii="Times New Roman" w:hAnsi="Times New Roman"/>
          <w:sz w:val="28"/>
          <w:szCs w:val="28"/>
        </w:rPr>
        <w:t>)</w:t>
      </w:r>
    </w:p>
    <w:p w:rsidR="00D07CDF" w:rsidRPr="00BB6504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BB6504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5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B6504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BB6504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BB6504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BB6504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BB6504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D07CDF" w:rsidRPr="00BB6504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BB6504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50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504">
        <w:rPr>
          <w:rFonts w:ascii="Times New Roman" w:hAnsi="Times New Roman"/>
          <w:sz w:val="28"/>
          <w:szCs w:val="28"/>
        </w:rPr>
        <w:t xml:space="preserve">1. Внести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</w:t>
      </w:r>
      <w:r w:rsidRPr="00BB6504">
        <w:rPr>
          <w:rFonts w:ascii="Times New Roman" w:hAnsi="Times New Roman"/>
          <w:sz w:val="28"/>
          <w:szCs w:val="28"/>
        </w:rPr>
        <w:lastRenderedPageBreak/>
        <w:t>сельского поселения № 165 от 06 .11. 2020г. (</w:t>
      </w:r>
      <w:r w:rsidR="006108A1">
        <w:rPr>
          <w:rFonts w:ascii="Times New Roman" w:hAnsi="Times New Roman"/>
          <w:sz w:val="28"/>
          <w:szCs w:val="28"/>
        </w:rPr>
        <w:t>с изменениями от 11.01.2021г. №2, от 22.01.2021г. № 6, от 09.02.2021г. №12, от 22.03.2021г. №23, от 05.04.2021г.№ 29, от 12.04.2021г. № 31-А,</w:t>
      </w:r>
      <w:r w:rsidR="006108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>
        <w:rPr>
          <w:rFonts w:ascii="Times New Roman" w:hAnsi="Times New Roman"/>
          <w:spacing w:val="20"/>
          <w:sz w:val="28"/>
          <w:szCs w:val="28"/>
        </w:rPr>
        <w:t>,</w:t>
      </w:r>
      <w:r w:rsidR="006108A1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>
        <w:rPr>
          <w:rFonts w:ascii="Times New Roman" w:hAnsi="Times New Roman"/>
          <w:sz w:val="28"/>
          <w:szCs w:val="28"/>
        </w:rPr>
        <w:t xml:space="preserve"> № 84,</w:t>
      </w:r>
      <w:r w:rsidR="006108A1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131490">
        <w:rPr>
          <w:rFonts w:ascii="Times New Roman" w:hAnsi="Times New Roman"/>
          <w:bCs/>
          <w:sz w:val="28"/>
          <w:szCs w:val="28"/>
        </w:rPr>
        <w:t xml:space="preserve"> </w:t>
      </w:r>
      <w:r w:rsidR="00F06ABB">
        <w:rPr>
          <w:rFonts w:ascii="Times New Roman" w:hAnsi="Times New Roman"/>
          <w:bCs/>
          <w:sz w:val="28"/>
          <w:szCs w:val="28"/>
        </w:rPr>
        <w:t>09</w:t>
      </w:r>
      <w:r w:rsidR="00F06ABB" w:rsidRPr="00131490">
        <w:rPr>
          <w:rFonts w:ascii="Times New Roman" w:hAnsi="Times New Roman"/>
          <w:bCs/>
          <w:sz w:val="28"/>
          <w:szCs w:val="28"/>
        </w:rPr>
        <w:t>.01</w:t>
      </w:r>
      <w:r w:rsidR="00F06ABB">
        <w:rPr>
          <w:rFonts w:ascii="Times New Roman" w:hAnsi="Times New Roman"/>
          <w:bCs/>
          <w:sz w:val="28"/>
          <w:szCs w:val="28"/>
        </w:rPr>
        <w:t xml:space="preserve">.2023 № А 1, от </w:t>
      </w:r>
      <w:r w:rsidR="006108A1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>
        <w:rPr>
          <w:rFonts w:ascii="Times New Roman" w:hAnsi="Times New Roman"/>
          <w:bCs/>
          <w:sz w:val="28"/>
          <w:szCs w:val="28"/>
        </w:rPr>
        <w:t>, от 10.02.2023 № 33</w:t>
      </w:r>
      <w:r w:rsidR="00BB5465">
        <w:rPr>
          <w:rFonts w:ascii="Times New Roman" w:hAnsi="Times New Roman"/>
          <w:bCs/>
          <w:sz w:val="28"/>
          <w:szCs w:val="28"/>
        </w:rPr>
        <w:t>, от 10.03.2023 № 68</w:t>
      </w:r>
      <w:r w:rsidR="00DB5209">
        <w:rPr>
          <w:rFonts w:ascii="Times New Roman" w:hAnsi="Times New Roman"/>
          <w:bCs/>
          <w:sz w:val="28"/>
          <w:szCs w:val="28"/>
        </w:rPr>
        <w:t>, от 30.03.2023 № 84</w:t>
      </w:r>
      <w:r w:rsidR="000E70EC">
        <w:rPr>
          <w:rFonts w:ascii="Times New Roman" w:hAnsi="Times New Roman"/>
          <w:bCs/>
          <w:sz w:val="28"/>
          <w:szCs w:val="28"/>
        </w:rPr>
        <w:t>, от 10.04.2023 № 91А</w:t>
      </w:r>
      <w:r w:rsidR="00715630">
        <w:rPr>
          <w:rFonts w:ascii="Times New Roman" w:hAnsi="Times New Roman"/>
          <w:bCs/>
          <w:sz w:val="28"/>
          <w:szCs w:val="28"/>
        </w:rPr>
        <w:t>, от 17.04.2023 № 106</w:t>
      </w:r>
      <w:r w:rsidR="00861FF2" w:rsidRPr="00BB6504">
        <w:rPr>
          <w:rFonts w:ascii="Times New Roman" w:hAnsi="Times New Roman"/>
          <w:sz w:val="28"/>
          <w:szCs w:val="28"/>
        </w:rPr>
        <w:t>)</w:t>
      </w:r>
      <w:r w:rsidRPr="00BB6504">
        <w:rPr>
          <w:rFonts w:ascii="Times New Roman" w:hAnsi="Times New Roman"/>
          <w:sz w:val="28"/>
          <w:szCs w:val="28"/>
        </w:rPr>
        <w:t xml:space="preserve"> </w:t>
      </w:r>
      <w:r w:rsidRPr="00BB6504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634B33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2021-2025 годы», строку ресурсное обеспечение муниципальной программы, изложить в следующей редакции (прилагается);</w:t>
      </w:r>
    </w:p>
    <w:p w:rsidR="00634B33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эффективности бюджетных расходов в Писаревском сельском поселении;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граждан, проживающих на территории сельского </w:t>
            </w:r>
            <w:r>
              <w:rPr>
                <w:rFonts w:ascii="Times New Roman" w:hAnsi="Times New Roman"/>
                <w:szCs w:val="24"/>
              </w:rPr>
              <w:lastRenderedPageBreak/>
              <w:t>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Создание условий для развития культуры, физической культуры и массового спорта на </w:t>
            </w:r>
            <w:proofErr w:type="gramStart"/>
            <w:r>
              <w:rPr>
                <w:rFonts w:ascii="Times New Roman" w:hAnsi="Times New Roman"/>
                <w:szCs w:val="24"/>
              </w:rPr>
              <w:t>территории  Писаревского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сельского поселения.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634B33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Прирост поступлений налоговых доходов в местные бюджеты к </w:t>
            </w:r>
            <w:proofErr w:type="gramStart"/>
            <w:r>
              <w:rPr>
                <w:rFonts w:ascii="Times New Roman" w:hAnsi="Times New Roman"/>
                <w:szCs w:val="24"/>
              </w:rPr>
              <w:t>предыдущему  году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(в нормативах текущего года);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Протяженность автомобильных дорог, находящихся в границах населенных пунктов, </w:t>
            </w:r>
            <w:proofErr w:type="gramStart"/>
            <w:r>
              <w:rPr>
                <w:rFonts w:ascii="Times New Roman" w:hAnsi="Times New Roman"/>
                <w:szCs w:val="24"/>
              </w:rPr>
              <w:t>соответствующих  техническим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требованиям;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Подпрограммы</w:t>
            </w:r>
          </w:p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«Обеспечение деятельности главы сельского поселения и Администрации сельского поселения на 2021-2025 </w:t>
            </w:r>
            <w:proofErr w:type="gramStart"/>
            <w:r>
              <w:rPr>
                <w:rFonts w:ascii="Times New Roman" w:hAnsi="Times New Roman"/>
                <w:szCs w:val="24"/>
              </w:rPr>
              <w:t>гг. »</w:t>
            </w:r>
            <w:proofErr w:type="gramEnd"/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«Повышение эффективности </w:t>
            </w:r>
            <w:proofErr w:type="gramStart"/>
            <w:r>
              <w:rPr>
                <w:rFonts w:ascii="Times New Roman" w:hAnsi="Times New Roman"/>
                <w:szCs w:val="24"/>
              </w:rPr>
              <w:t>бюджетных  расходов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сельских поселений на 2021-2025 гг.»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>
              <w:rPr>
                <w:rFonts w:ascii="Times New Roman" w:hAnsi="Times New Roman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2021-2025 </w:t>
            </w:r>
            <w:proofErr w:type="spellStart"/>
            <w:r>
              <w:rPr>
                <w:rFonts w:ascii="Times New Roman" w:hAnsi="Times New Roman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«Обеспечение комплексных мер безопасности на территории сельского поселения на 2021-2025 </w:t>
            </w:r>
            <w:proofErr w:type="spellStart"/>
            <w:r>
              <w:rPr>
                <w:rFonts w:ascii="Times New Roman" w:hAnsi="Times New Roman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  <w:p w:rsidR="00634B33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«Использование и охрана земель муниципального образования Писаревского поселения на 2022-2025 гг.»</w:t>
            </w:r>
          </w:p>
        </w:tc>
      </w:tr>
      <w:tr w:rsidR="00634B33" w:rsidTr="00634B33"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Предполагаемый общий </w:t>
            </w:r>
            <w:proofErr w:type="gramStart"/>
            <w:r>
              <w:rPr>
                <w:rFonts w:ascii="Times New Roman" w:hAnsi="Times New Roman"/>
                <w:szCs w:val="24"/>
              </w:rPr>
              <w:t>объем  финансирования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муниципальной программы составляет 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200 389,8 тыс. руб., в том числе: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- 65 074,5 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- 66 154,9 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30 672,7 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- 19 748,3 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- 18 739,4 тыс. руб.</w:t>
            </w:r>
          </w:p>
          <w:p w:rsidR="00634B33" w:rsidRDefault="00634B3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финансирования за счет средств бюджета Писаревского </w:t>
            </w:r>
            <w:r>
              <w:rPr>
                <w:bCs/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составляет  105</w:t>
            </w:r>
            <w:proofErr w:type="gramEnd"/>
            <w:r>
              <w:rPr>
                <w:bCs/>
                <w:sz w:val="24"/>
                <w:szCs w:val="24"/>
              </w:rPr>
              <w:t xml:space="preserve"> 369,1 </w:t>
            </w:r>
            <w:r>
              <w:rPr>
                <w:bCs/>
                <w:iCs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- </w:t>
            </w:r>
            <w:r>
              <w:rPr>
                <w:iCs/>
                <w:sz w:val="24"/>
                <w:szCs w:val="24"/>
              </w:rPr>
              <w:t xml:space="preserve">21 171,0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- </w:t>
            </w:r>
            <w:r>
              <w:rPr>
                <w:sz w:val="24"/>
                <w:szCs w:val="24"/>
              </w:rPr>
              <w:t>23 792,2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- </w:t>
            </w:r>
            <w:r>
              <w:rPr>
                <w:sz w:val="24"/>
                <w:szCs w:val="24"/>
              </w:rPr>
              <w:t xml:space="preserve">24 488,2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- </w:t>
            </w:r>
            <w:r>
              <w:rPr>
                <w:sz w:val="24"/>
                <w:szCs w:val="24"/>
              </w:rPr>
              <w:t xml:space="preserve">18 067,5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2025 год - </w:t>
            </w:r>
            <w:r>
              <w:rPr>
                <w:sz w:val="24"/>
                <w:szCs w:val="24"/>
              </w:rPr>
              <w:t xml:space="preserve">17 850,2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1 136,8 тыс. руб., в том числе: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- </w:t>
            </w:r>
            <w:r>
              <w:rPr>
                <w:iCs/>
                <w:sz w:val="24"/>
                <w:szCs w:val="24"/>
              </w:rPr>
              <w:t xml:space="preserve">1 136,8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– </w:t>
            </w:r>
            <w:r>
              <w:rPr>
                <w:iCs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– </w:t>
            </w:r>
            <w:r>
              <w:rPr>
                <w:iCs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– </w:t>
            </w:r>
            <w:r>
              <w:rPr>
                <w:iCs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2025 год – </w:t>
            </w:r>
            <w:r>
              <w:rPr>
                <w:iCs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91 800,3 тыс. руб.</w:t>
            </w:r>
            <w:proofErr w:type="gramStart"/>
            <w:r>
              <w:rPr>
                <w:bCs/>
                <w:sz w:val="24"/>
                <w:szCs w:val="24"/>
              </w:rPr>
              <w:t>,  в</w:t>
            </w:r>
            <w:proofErr w:type="gramEnd"/>
            <w:r>
              <w:rPr>
                <w:bCs/>
                <w:sz w:val="24"/>
                <w:szCs w:val="24"/>
              </w:rPr>
              <w:t xml:space="preserve"> том числе: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- </w:t>
            </w:r>
            <w:r>
              <w:rPr>
                <w:sz w:val="24"/>
                <w:szCs w:val="24"/>
              </w:rPr>
              <w:t xml:space="preserve">42 423,2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41 983,5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5750,3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1225,9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417,4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 руб.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34B33" w:rsidRDefault="00634B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2 083,6 тыс. руб., в том числе: </w:t>
            </w:r>
          </w:p>
          <w:p w:rsidR="00634B33" w:rsidRDefault="00634B3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- </w:t>
            </w:r>
            <w:r>
              <w:rPr>
                <w:iCs/>
                <w:sz w:val="24"/>
                <w:szCs w:val="24"/>
              </w:rPr>
              <w:t>343,5 тыс. руб.;</w:t>
            </w:r>
          </w:p>
          <w:p w:rsidR="00634B33" w:rsidRDefault="00634B3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2022 год - 379,2 тыс. руб.;</w:t>
            </w:r>
          </w:p>
          <w:p w:rsidR="00634B33" w:rsidRDefault="00634B3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2023 год - </w:t>
            </w:r>
            <w:r>
              <w:rPr>
                <w:sz w:val="24"/>
                <w:szCs w:val="24"/>
              </w:rPr>
              <w:t xml:space="preserve">434,2 </w:t>
            </w:r>
            <w:r>
              <w:rPr>
                <w:i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2024 год – 454,9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тыс. руб.;</w:t>
            </w:r>
          </w:p>
          <w:p w:rsidR="00634B33" w:rsidRDefault="00634B33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2025 год - </w:t>
            </w:r>
            <w:r>
              <w:rPr>
                <w:sz w:val="24"/>
                <w:szCs w:val="24"/>
              </w:rPr>
              <w:t xml:space="preserve">471,8 </w:t>
            </w:r>
            <w:r>
              <w:rPr>
                <w:iCs/>
                <w:sz w:val="24"/>
                <w:szCs w:val="24"/>
              </w:rPr>
              <w:t xml:space="preserve">тыс. руб. </w:t>
            </w:r>
          </w:p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/>
                <w:szCs w:val="24"/>
              </w:rPr>
              <w:t>санитарного  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экологического состояния  поселения;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Исключение правовых коллизий при </w:t>
            </w:r>
            <w:proofErr w:type="gramStart"/>
            <w:r>
              <w:rPr>
                <w:rFonts w:ascii="Times New Roman" w:hAnsi="Times New Roman"/>
                <w:szCs w:val="24"/>
              </w:rPr>
              <w:t>осуществлении  градостроительной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деятельности  на территории Писаревского сельского поселения, в части землеустройства;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Эффективное и рациональное использования земель населенных пунктов, земель </w:t>
            </w:r>
            <w:proofErr w:type="gramStart"/>
            <w:r>
              <w:rPr>
                <w:rFonts w:ascii="Times New Roman" w:hAnsi="Times New Roman"/>
                <w:szCs w:val="24"/>
              </w:rPr>
              <w:t>сельскохозяйственного  назначения</w:t>
            </w:r>
            <w:proofErr w:type="gramEnd"/>
            <w:r>
              <w:rPr>
                <w:rFonts w:ascii="Times New Roman" w:hAnsi="Times New Roman"/>
                <w:szCs w:val="24"/>
              </w:rPr>
              <w:t>, земель иного  назначения  и других объектов недвижимости;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Cs w:val="24"/>
              </w:rPr>
              <w:t>качества  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уровня жизни населения, его занятости;</w:t>
            </w:r>
          </w:p>
          <w:p w:rsidR="00634B33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Снижение нагрузки по оплате энергоносителей на местный бюджет.</w:t>
            </w:r>
          </w:p>
        </w:tc>
      </w:tr>
    </w:tbl>
    <w:p w:rsidR="00634B33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Tr="00634B33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34B33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60 207,5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13 367,1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34B33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57 465,6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3771DF">
              <w:rPr>
                <w:rFonts w:ascii="Times New Roman" w:hAnsi="Times New Roman" w:cs="Times New Roman"/>
                <w:sz w:val="24"/>
                <w:szCs w:val="24"/>
              </w:rPr>
              <w:t>12932,2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71DF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Подпрограммы «</w:t>
      </w:r>
      <w:r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Писаревского сельского поселения на 2021 – 2025 гг.»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3771DF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3771DF" w:rsidTr="003771D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3771DF" w:rsidRDefault="003771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16 520,3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2 374,4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3 702,6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4678,4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71DF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771DF" w:rsidRDefault="0037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13 179,4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1 829,2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2 822,1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2 763,1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71DF" w:rsidRDefault="003771D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3 340,9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545,2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880,4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1 915,3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3771DF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3771DF" w:rsidRDefault="003771D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3771DF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7599" w:rsidRDefault="00DB7599" w:rsidP="00DB7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6DA" w:rsidRDefault="007B46DA" w:rsidP="001E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05C7">
        <w:rPr>
          <w:rFonts w:ascii="Times New Roman" w:eastAsia="Calibri" w:hAnsi="Times New Roman" w:cs="Times New Roman"/>
          <w:sz w:val="28"/>
          <w:szCs w:val="28"/>
        </w:rPr>
        <w:t>1.</w:t>
      </w:r>
      <w:r w:rsidR="003771DF">
        <w:rPr>
          <w:rFonts w:ascii="Times New Roman" w:eastAsia="Calibri" w:hAnsi="Times New Roman" w:cs="Times New Roman"/>
          <w:sz w:val="28"/>
          <w:szCs w:val="28"/>
        </w:rPr>
        <w:t>4</w:t>
      </w:r>
      <w:r w:rsidRPr="00DD05C7">
        <w:rPr>
          <w:rFonts w:ascii="Times New Roman" w:eastAsia="Calibri" w:hAnsi="Times New Roman" w:cs="Times New Roman"/>
          <w:sz w:val="28"/>
          <w:szCs w:val="28"/>
        </w:rPr>
        <w:t xml:space="preserve">. Приложения 3, 4, </w:t>
      </w:r>
      <w:r w:rsidR="00634B33">
        <w:rPr>
          <w:rFonts w:ascii="Times New Roman" w:eastAsia="Calibri" w:hAnsi="Times New Roman" w:cs="Times New Roman"/>
          <w:sz w:val="28"/>
          <w:szCs w:val="28"/>
        </w:rPr>
        <w:t>5,7</w:t>
      </w:r>
      <w:r w:rsidR="00DB7599" w:rsidRPr="00DD0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5C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изложить в </w:t>
      </w:r>
      <w:r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854CAD" w:rsidRDefault="00854CAD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2D6A2B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2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456C5A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2D6A2B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2D6A2B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2D6A2B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3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894769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2D6A2B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2D6A2B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504F" w:rsidRPr="0071504F" w:rsidRDefault="001D5C2D" w:rsidP="00761A1A">
      <w:pPr>
        <w:pStyle w:val="ConsPlusNonformat"/>
      </w:pP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2D6A2B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8B5B8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69097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8B5B8A"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 w:rsidR="008B5B8A">
        <w:rPr>
          <w:rFonts w:ascii="Times New Roman" w:eastAsia="Calibri" w:hAnsi="Times New Roman" w:cs="Times New Roman"/>
          <w:bCs/>
          <w:sz w:val="28"/>
          <w:szCs w:val="28"/>
        </w:rPr>
        <w:t>Гильдебрант</w:t>
      </w:r>
      <w:proofErr w:type="spellEnd"/>
    </w:p>
    <w:p w:rsidR="0071504F" w:rsidRPr="0071504F" w:rsidRDefault="0071504F" w:rsidP="0071504F">
      <w:pPr>
        <w:rPr>
          <w:lang w:eastAsia="ru-RU"/>
        </w:rPr>
      </w:pPr>
    </w:p>
    <w:p w:rsidR="00B0585A" w:rsidRPr="0071504F" w:rsidRDefault="00B0585A" w:rsidP="0071504F">
      <w:pPr>
        <w:tabs>
          <w:tab w:val="left" w:pos="5925"/>
        </w:tabs>
        <w:rPr>
          <w:lang w:eastAsia="ru-RU"/>
        </w:rPr>
        <w:sectPr w:rsidR="00B0585A" w:rsidRPr="0071504F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805C91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5C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805C91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05C9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программе</w:t>
      </w:r>
    </w:p>
    <w:p w:rsidR="00C055D6" w:rsidRPr="00805C91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5C91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05C91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сельского поселения на 2021-2025 </w:t>
      </w:r>
      <w:proofErr w:type="spellStart"/>
      <w:r w:rsidRPr="00805C91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805C9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805C91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5C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32"/>
        <w:gridCol w:w="2350"/>
        <w:gridCol w:w="1335"/>
        <w:gridCol w:w="1206"/>
        <w:gridCol w:w="1407"/>
        <w:gridCol w:w="1286"/>
        <w:gridCol w:w="1276"/>
        <w:gridCol w:w="1346"/>
      </w:tblGrid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50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856" w:type="dxa"/>
            <w:gridSpan w:val="6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30 672,7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200 389,8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105 369,1</w:t>
            </w:r>
          </w:p>
        </w:tc>
      </w:tr>
      <w:tr w:rsidR="00F06F3D" w:rsidRPr="00F06F3D" w:rsidTr="00F06F3D">
        <w:trPr>
          <w:trHeight w:val="112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1 136,8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F06F3D" w:rsidRPr="00F06F3D" w:rsidTr="00F06F3D">
        <w:trPr>
          <w:trHeight w:val="112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F06F3D" w:rsidRPr="00F06F3D" w:rsidTr="00F06F3D">
        <w:trPr>
          <w:trHeight w:val="112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F06F3D" w:rsidRPr="00F06F3D" w:rsidTr="00F06F3D">
        <w:trPr>
          <w:trHeight w:val="112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13 367,1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60 207,5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главы сельского поселения и администрации сельского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57 465,6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29 025,6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34 438,2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06F3D" w:rsidRPr="00F06F3D" w:rsidTr="00F06F3D">
        <w:trPr>
          <w:trHeight w:val="72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"Пенсионное обеспечение граждан, замещавших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116,0</w:t>
            </w:r>
          </w:p>
        </w:tc>
      </w:tr>
      <w:tr w:rsidR="00F06F3D" w:rsidRPr="00F06F3D" w:rsidTr="00F06F3D">
        <w:trPr>
          <w:trHeight w:val="72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06F3D" w:rsidRPr="00F06F3D" w:rsidTr="00F06F3D">
        <w:trPr>
          <w:trHeight w:val="72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F06F3D" w:rsidRPr="00F06F3D" w:rsidTr="00F06F3D">
        <w:trPr>
          <w:trHeight w:val="108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4 678,4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16 520,3</w:t>
            </w:r>
          </w:p>
        </w:tc>
      </w:tr>
      <w:tr w:rsidR="00F06F3D" w:rsidRPr="00F06F3D" w:rsidTr="00F06F3D">
        <w:trPr>
          <w:trHeight w:val="72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2 763,1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13 179,4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2 158,0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3 585,2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1 669,9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86" w:type="dxa"/>
            <w:shd w:val="clear" w:color="000000" w:fill="FFFFFF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водоснабжения населения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750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32 693,4</w:t>
            </w:r>
          </w:p>
        </w:tc>
      </w:tr>
      <w:tr w:rsidR="00F06F3D" w:rsidRPr="00F06F3D" w:rsidTr="00F06F3D">
        <w:trPr>
          <w:trHeight w:val="75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750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F06F3D" w:rsidRPr="00F06F3D" w:rsidTr="00F06F3D">
        <w:trPr>
          <w:trHeight w:val="150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"Снос" (демонтаж) поврежденных зданий, сооружений и организация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очистки территорий от крупногабаритных отходов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F06F3D" w:rsidRPr="00F06F3D" w:rsidTr="00F06F3D">
        <w:trPr>
          <w:trHeight w:val="108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градостроительной и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землеустроительной деятельности на территории сельского поселения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1 101,8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1 099,3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безнадзорности и правонарушений на территории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12 406,2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121 532,3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8 571,9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33 967,1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8 180,7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31 308,2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30 826,2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сельского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физической культуры и массового спорта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F06F3D" w:rsidRPr="00F06F3D" w:rsidTr="00F06F3D">
        <w:trPr>
          <w:trHeight w:val="529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582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570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000000" w:fill="FFFFFF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1980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672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F06F3D" w:rsidRPr="00F06F3D" w:rsidTr="00F06F3D">
        <w:trPr>
          <w:trHeight w:val="55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</w:t>
            </w: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селекционной станции, ул. Чапаева,2"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1500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769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F06F3D" w:rsidRPr="00F06F3D" w:rsidTr="00F06F3D">
        <w:trPr>
          <w:trHeight w:val="150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769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F06F3D" w:rsidRPr="00F06F3D" w:rsidTr="00F06F3D">
        <w:trPr>
          <w:trHeight w:val="150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769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7.2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F06F3D" w:rsidRPr="00F06F3D" w:rsidTr="00F06F3D">
        <w:trPr>
          <w:trHeight w:val="1500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15"/>
        </w:trPr>
        <w:tc>
          <w:tcPr>
            <w:tcW w:w="2658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732" w:type="dxa"/>
            <w:vMerge w:val="restart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94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15"/>
        </w:trPr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«Мероприятия по выявлению фактов самовольного </w:t>
            </w: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занятия земельных участков»</w:t>
            </w:r>
          </w:p>
        </w:tc>
        <w:tc>
          <w:tcPr>
            <w:tcW w:w="1732" w:type="dxa"/>
            <w:vMerge w:val="restart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630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 w:val="restart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732" w:type="dxa"/>
            <w:vMerge w:val="restart"/>
            <w:shd w:val="clear" w:color="auto" w:fill="auto"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06F3D" w:rsidRPr="00F06F3D" w:rsidTr="00F06F3D">
        <w:trPr>
          <w:trHeight w:val="375"/>
        </w:trPr>
        <w:tc>
          <w:tcPr>
            <w:tcW w:w="2658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F06F3D" w:rsidRPr="00F06F3D" w:rsidRDefault="00F06F3D" w:rsidP="00F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F06F3D" w:rsidRPr="00F06F3D" w:rsidRDefault="00F06F3D" w:rsidP="00F0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Pr="0071504F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392FF4" w:rsidRDefault="00392FF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627A6" w:rsidRDefault="006627A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627A6" w:rsidRDefault="006627A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627A6" w:rsidRPr="00EC2B70" w:rsidRDefault="006627A6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</w: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055D6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32"/>
        <w:gridCol w:w="2350"/>
        <w:gridCol w:w="1335"/>
        <w:gridCol w:w="1206"/>
        <w:gridCol w:w="1407"/>
        <w:gridCol w:w="1286"/>
        <w:gridCol w:w="1276"/>
        <w:gridCol w:w="1346"/>
      </w:tblGrid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30 672,7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200 389,8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105 369,1</w:t>
            </w:r>
          </w:p>
        </w:tc>
      </w:tr>
      <w:tr w:rsidR="00EC3325" w:rsidTr="00EC3325">
        <w:trPr>
          <w:trHeight w:val="112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РБ) – при наличии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EC3325" w:rsidTr="00EC3325">
        <w:trPr>
          <w:trHeight w:val="112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EC3325" w:rsidTr="00EC3325">
        <w:trPr>
          <w:trHeight w:val="112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C3325" w:rsidTr="00EC3325">
        <w:trPr>
          <w:trHeight w:val="112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13 367,1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60 207,5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и администрации сельского поселения на 2021-2025 гг.»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57 465,6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29 025,6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7 719,6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34 438,2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C3325" w:rsidTr="00EC3325">
        <w:trPr>
          <w:trHeight w:val="72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сельского поселения 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"Пенсионное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116,0</w:t>
            </w:r>
          </w:p>
        </w:tc>
      </w:tr>
      <w:tr w:rsidR="00EC3325" w:rsidTr="00EC3325">
        <w:trPr>
          <w:trHeight w:val="72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EC3325" w:rsidTr="00EC3325">
        <w:trPr>
          <w:trHeight w:val="72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1.6.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EC3325" w:rsidTr="00EC3325">
        <w:trPr>
          <w:trHeight w:val="108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технологии в управлении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4 678,4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16 520,3</w:t>
            </w:r>
          </w:p>
        </w:tc>
      </w:tr>
      <w:tr w:rsidR="00EC3325" w:rsidTr="00EC3325">
        <w:trPr>
          <w:trHeight w:val="72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2 763,1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13 179,4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2 158,0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3 585,2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1 669,9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3.3.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75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32 693,4</w:t>
            </w:r>
          </w:p>
        </w:tc>
      </w:tr>
      <w:tr w:rsidR="00EC3325" w:rsidTr="00EC3325">
        <w:trPr>
          <w:trHeight w:val="75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75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EC3325" w:rsidTr="00EC3325">
        <w:trPr>
          <w:trHeight w:val="150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EC3325" w:rsidTr="00EC3325">
        <w:trPr>
          <w:trHeight w:val="108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4.2.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1 101,8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1 099,3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безнадзорности и правонарушений на территории сельского поселения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12 406,2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121 532,3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8 571,9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33 967,1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8 180,7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31 308,2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8 180,7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30 826,2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МО»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на территории сельского поселения физической культуры и массового спорта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EC3325" w:rsidTr="00EC3325">
        <w:trPr>
          <w:trHeight w:val="529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582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198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67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EC3325" w:rsidTr="00EC3325">
        <w:trPr>
          <w:trHeight w:val="55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по адресу: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150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76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EC3325" w:rsidTr="00EC3325">
        <w:trPr>
          <w:trHeight w:val="150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76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EC3325" w:rsidTr="00EC3325">
        <w:trPr>
          <w:trHeight w:val="150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«Технические и организационные мероприятия по снижению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энергоресурсов»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76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EC3325" w:rsidTr="00EC3325">
        <w:trPr>
          <w:trHeight w:val="150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94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1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мероприятие 8.1.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ция Писаревского сельского поселения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63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C3325" w:rsidTr="00EC3325">
        <w:trPr>
          <w:trHeight w:val="37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25" w:rsidRDefault="00EC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325" w:rsidRDefault="00EC3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311512" w:rsidRPr="00EC2B70" w:rsidRDefault="00311512" w:rsidP="0031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B33" w:rsidRDefault="000E70EC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34B33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634B33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Tr="00634B33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634B33" w:rsidTr="00634B33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634B33" w:rsidTr="00634B33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634B33" w:rsidTr="00634B33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634B33" w:rsidTr="00634B33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34B33" w:rsidTr="00634B33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269D3" w:rsidRDefault="005269D3" w:rsidP="0052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60 207,5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13 367,1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269D3" w:rsidRDefault="005269D3" w:rsidP="0052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57 465,6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Default="005269D3" w:rsidP="005269D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634B33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B33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634B33" w:rsidRDefault="00634B33" w:rsidP="00634B33">
      <w:pPr>
        <w:spacing w:after="0" w:line="240" w:lineRule="auto"/>
        <w:ind w:right="-2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634B33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Default="00634B33" w:rsidP="00634B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Default="00634B33" w:rsidP="00634B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>
          <w:rPr>
            <w:rStyle w:val="af2"/>
            <w:color w:val="000000" w:themeColor="text1"/>
            <w:sz w:val="24"/>
            <w:szCs w:val="24"/>
          </w:rPr>
          <w:t>обеспечении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34B33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0EC" w:rsidRDefault="000E70EC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634B33" w:rsidTr="00634B33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634B33" w:rsidTr="00634B33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634B33" w:rsidTr="00634B33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Tr="00634B33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Tr="00634B33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34B33" w:rsidTr="00634B33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634B33" w:rsidTr="00634B33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634B33" w:rsidTr="00634B33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34B33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34B33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634B33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финансируемой из бюджета поселения</w:t>
            </w:r>
          </w:p>
        </w:tc>
      </w:tr>
      <w:tr w:rsidR="00634B33" w:rsidTr="00634B33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634B33" w:rsidTr="00634B33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269D3" w:rsidRDefault="005269D3" w:rsidP="005269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16 520,3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в том числе: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2 374,4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3 702,6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4678,4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69D3" w:rsidRDefault="005269D3" w:rsidP="0052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269D3" w:rsidRDefault="005269D3" w:rsidP="00526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13 179,4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1 829,2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2 822,1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2 763,1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2 817,7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269D3" w:rsidRDefault="005269D3" w:rsidP="005269D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2 947,3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3 340,9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545,2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880,4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1 915,3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5269D3" w:rsidRDefault="005269D3" w:rsidP="0052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34B33" w:rsidRDefault="005269D3" w:rsidP="005269D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  <w:bookmarkStart w:id="0" w:name="_GoBack"/>
            <w:bookmarkEnd w:id="0"/>
          </w:p>
        </w:tc>
      </w:tr>
      <w:tr w:rsidR="00634B33" w:rsidTr="00634B33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34B33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34B33" w:rsidRDefault="00634B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Default="00634B33" w:rsidP="00634B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34B33" w:rsidRDefault="00634B33" w:rsidP="00634B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34B33" w:rsidRDefault="00634B33" w:rsidP="00634B33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34B33" w:rsidRDefault="00634B33" w:rsidP="00634B33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34B33" w:rsidRDefault="00634B33" w:rsidP="00634B3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634B33" w:rsidRDefault="00634B33" w:rsidP="00634B3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34B33" w:rsidRDefault="00634B33" w:rsidP="00634B3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634B33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Default="00634B33" w:rsidP="00634B3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>
          <w:rPr>
            <w:rStyle w:val="af2"/>
            <w:color w:val="000000" w:themeColor="text1"/>
            <w:sz w:val="24"/>
            <w:szCs w:val="24"/>
          </w:rPr>
          <w:t>обеспечении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34B33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48744B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967AA" w:rsidRDefault="009967AA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967AA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F8" w:rsidRDefault="003834F8" w:rsidP="00015309">
      <w:pPr>
        <w:spacing w:after="0" w:line="240" w:lineRule="auto"/>
      </w:pPr>
      <w:r>
        <w:separator/>
      </w:r>
    </w:p>
  </w:endnote>
  <w:endnote w:type="continuationSeparator" w:id="0">
    <w:p w:rsidR="003834F8" w:rsidRDefault="003834F8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25" w:rsidRDefault="00EC3325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F8" w:rsidRDefault="003834F8" w:rsidP="00015309">
      <w:pPr>
        <w:spacing w:after="0" w:line="240" w:lineRule="auto"/>
      </w:pPr>
      <w:r>
        <w:separator/>
      </w:r>
    </w:p>
  </w:footnote>
  <w:footnote w:type="continuationSeparator" w:id="0">
    <w:p w:rsidR="003834F8" w:rsidRDefault="003834F8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3F52"/>
    <w:rsid w:val="00184EB5"/>
    <w:rsid w:val="00185502"/>
    <w:rsid w:val="001858F2"/>
    <w:rsid w:val="00190B7A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7DBA"/>
    <w:rsid w:val="00317EC0"/>
    <w:rsid w:val="003213C6"/>
    <w:rsid w:val="00321C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764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842"/>
    <w:rsid w:val="00470E3F"/>
    <w:rsid w:val="00472768"/>
    <w:rsid w:val="00472A66"/>
    <w:rsid w:val="004732D1"/>
    <w:rsid w:val="00474F17"/>
    <w:rsid w:val="0047598E"/>
    <w:rsid w:val="00483F99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69D3"/>
    <w:rsid w:val="00530581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912"/>
    <w:rsid w:val="005864AC"/>
    <w:rsid w:val="005868EC"/>
    <w:rsid w:val="00586D42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B05DA"/>
    <w:rsid w:val="007B3C95"/>
    <w:rsid w:val="007B46DA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24CA"/>
    <w:rsid w:val="00943075"/>
    <w:rsid w:val="00943BEC"/>
    <w:rsid w:val="00951A1B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5AAE"/>
    <w:rsid w:val="00995CA6"/>
    <w:rsid w:val="009967AA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664F"/>
    <w:rsid w:val="009F1F7F"/>
    <w:rsid w:val="009F2AAE"/>
    <w:rsid w:val="009F3F28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5365"/>
    <w:rsid w:val="00A1676A"/>
    <w:rsid w:val="00A212D3"/>
    <w:rsid w:val="00A21DA5"/>
    <w:rsid w:val="00A22272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0B5"/>
    <w:rsid w:val="00B079B3"/>
    <w:rsid w:val="00B101DB"/>
    <w:rsid w:val="00B11F35"/>
    <w:rsid w:val="00B129B1"/>
    <w:rsid w:val="00B15C20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12B8"/>
    <w:rsid w:val="00E06142"/>
    <w:rsid w:val="00E07654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6CBD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E45C"/>
  <w15:docId w15:val="{63E4E4F8-EE4C-4DF9-B17B-C23D8D60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F1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uiPriority w:val="99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uiPriority w:val="99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uiPriority w:val="99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uiPriority w:val="99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02498E5-F5FB-468E-8AEC-E39DFE1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42</Pages>
  <Words>8324</Words>
  <Characters>47450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14</cp:revision>
  <cp:lastPrinted>2023-04-13T03:39:00Z</cp:lastPrinted>
  <dcterms:created xsi:type="dcterms:W3CDTF">2023-04-12T16:22:00Z</dcterms:created>
  <dcterms:modified xsi:type="dcterms:W3CDTF">2023-07-14T01:42:00Z</dcterms:modified>
</cp:coreProperties>
</file>