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21" w:rsidRDefault="00E63221" w:rsidP="00E63221">
      <w:pPr>
        <w:pStyle w:val="a4"/>
        <w:ind w:left="1416" w:right="-3970" w:firstLine="708"/>
        <w:jc w:val="left"/>
        <w:rPr>
          <w:b/>
          <w:spacing w:val="20"/>
          <w:sz w:val="28"/>
        </w:rPr>
      </w:pPr>
      <w:r>
        <w:rPr>
          <w:b/>
          <w:spacing w:val="20"/>
          <w:sz w:val="28"/>
        </w:rPr>
        <w:t xml:space="preserve">     ИРКУТСКАЯ  ОБЛАСТЬ</w:t>
      </w:r>
    </w:p>
    <w:p w:rsidR="00E63221" w:rsidRDefault="00E63221" w:rsidP="00E63221">
      <w:pPr>
        <w:pStyle w:val="a4"/>
        <w:ind w:right="-3970"/>
        <w:jc w:val="left"/>
        <w:rPr>
          <w:rFonts w:ascii="Times New Roman" w:hAnsi="Times New Roman"/>
          <w:b/>
          <w:spacing w:val="20"/>
          <w:sz w:val="28"/>
        </w:rPr>
      </w:pPr>
      <w:r>
        <w:rPr>
          <w:b/>
          <w:spacing w:val="20"/>
          <w:sz w:val="28"/>
        </w:rPr>
        <w:t xml:space="preserve">                              </w:t>
      </w:r>
      <w:r>
        <w:rPr>
          <w:rFonts w:ascii="Times New Roman" w:hAnsi="Times New Roman"/>
          <w:b/>
          <w:spacing w:val="20"/>
          <w:sz w:val="28"/>
        </w:rPr>
        <w:t xml:space="preserve"> </w:t>
      </w:r>
      <w:proofErr w:type="spellStart"/>
      <w:r>
        <w:rPr>
          <w:rFonts w:ascii="Times New Roman" w:hAnsi="Times New Roman"/>
          <w:b/>
          <w:spacing w:val="20"/>
          <w:sz w:val="28"/>
        </w:rPr>
        <w:t>Тулунский</w:t>
      </w:r>
      <w:proofErr w:type="spellEnd"/>
      <w:r>
        <w:rPr>
          <w:rFonts w:ascii="Times New Roman" w:hAnsi="Times New Roman"/>
          <w:b/>
          <w:spacing w:val="20"/>
          <w:sz w:val="28"/>
        </w:rPr>
        <w:t xml:space="preserve"> район</w:t>
      </w:r>
    </w:p>
    <w:p w:rsidR="00E63221" w:rsidRDefault="00E63221" w:rsidP="00E63221">
      <w:pPr>
        <w:pStyle w:val="a4"/>
        <w:ind w:right="-3970"/>
        <w:jc w:val="left"/>
        <w:rPr>
          <w:rFonts w:ascii="Times New Roman" w:hAnsi="Times New Roman"/>
          <w:b/>
          <w:spacing w:val="20"/>
          <w:sz w:val="28"/>
        </w:rPr>
      </w:pPr>
      <w:r>
        <w:rPr>
          <w:rFonts w:ascii="Times New Roman" w:hAnsi="Times New Roman"/>
          <w:b/>
          <w:spacing w:val="20"/>
          <w:sz w:val="28"/>
        </w:rPr>
        <w:t xml:space="preserve">                                 АДМИНИСТРАЦИЯ </w:t>
      </w:r>
    </w:p>
    <w:p w:rsidR="00E63221" w:rsidRDefault="00E63221" w:rsidP="00E63221">
      <w:pPr>
        <w:pStyle w:val="a4"/>
        <w:ind w:right="-3970"/>
        <w:jc w:val="left"/>
        <w:rPr>
          <w:rFonts w:ascii="Times New Roman" w:hAnsi="Times New Roman"/>
          <w:b/>
          <w:spacing w:val="20"/>
          <w:sz w:val="28"/>
        </w:rPr>
      </w:pPr>
      <w:r>
        <w:rPr>
          <w:rFonts w:ascii="Times New Roman" w:hAnsi="Times New Roman"/>
          <w:b/>
          <w:spacing w:val="20"/>
          <w:sz w:val="28"/>
        </w:rPr>
        <w:t xml:space="preserve">                        Писаревского  сельского поселения</w:t>
      </w:r>
    </w:p>
    <w:p w:rsidR="00E63221" w:rsidRDefault="00E63221" w:rsidP="00E63221">
      <w:pPr>
        <w:pStyle w:val="a4"/>
        <w:ind w:left="-3827" w:right="-3970"/>
        <w:jc w:val="center"/>
        <w:rPr>
          <w:b/>
          <w:spacing w:val="20"/>
          <w:sz w:val="28"/>
        </w:rPr>
      </w:pPr>
    </w:p>
    <w:p w:rsidR="00E63221" w:rsidRDefault="00E63221" w:rsidP="00E63221">
      <w:pPr>
        <w:pStyle w:val="a4"/>
        <w:ind w:right="-3970"/>
        <w:jc w:val="left"/>
        <w:rPr>
          <w:b/>
          <w:spacing w:val="20"/>
          <w:sz w:val="36"/>
        </w:rPr>
      </w:pPr>
      <w:r>
        <w:rPr>
          <w:b/>
          <w:spacing w:val="20"/>
          <w:sz w:val="36"/>
        </w:rPr>
        <w:t xml:space="preserve">              </w:t>
      </w:r>
      <w:proofErr w:type="gramStart"/>
      <w:r>
        <w:rPr>
          <w:b/>
          <w:spacing w:val="20"/>
          <w:sz w:val="36"/>
        </w:rPr>
        <w:t>П</w:t>
      </w:r>
      <w:proofErr w:type="gramEnd"/>
      <w:r>
        <w:rPr>
          <w:b/>
          <w:spacing w:val="20"/>
          <w:sz w:val="36"/>
        </w:rPr>
        <w:t xml:space="preserve"> О С Т А Н О В Л Е Н И Е</w:t>
      </w:r>
    </w:p>
    <w:p w:rsidR="00E63221" w:rsidRDefault="00E63221" w:rsidP="00E63221">
      <w:pPr>
        <w:pStyle w:val="a4"/>
        <w:ind w:left="-3827" w:right="-3970"/>
        <w:jc w:val="center"/>
        <w:rPr>
          <w:spacing w:val="20"/>
          <w:sz w:val="36"/>
        </w:rPr>
      </w:pPr>
    </w:p>
    <w:p w:rsidR="00E63221" w:rsidRDefault="00E63221" w:rsidP="00E63221">
      <w:pPr>
        <w:pStyle w:val="a4"/>
        <w:ind w:right="-3970"/>
        <w:jc w:val="both"/>
        <w:rPr>
          <w:spacing w:val="20"/>
          <w:sz w:val="28"/>
        </w:rPr>
      </w:pPr>
    </w:p>
    <w:p w:rsidR="00E63221" w:rsidRDefault="000E4512" w:rsidP="00E63221">
      <w:pPr>
        <w:pStyle w:val="a4"/>
        <w:ind w:right="-3970"/>
        <w:jc w:val="both"/>
        <w:rPr>
          <w:spacing w:val="20"/>
          <w:sz w:val="28"/>
        </w:rPr>
      </w:pPr>
      <w:r>
        <w:rPr>
          <w:spacing w:val="20"/>
          <w:sz w:val="28"/>
        </w:rPr>
        <w:t xml:space="preserve">31 марта </w:t>
      </w:r>
      <w:r w:rsidR="00E63221">
        <w:rPr>
          <w:spacing w:val="20"/>
          <w:sz w:val="28"/>
        </w:rPr>
        <w:t xml:space="preserve">2015г.                                                          № </w:t>
      </w:r>
      <w:r w:rsidR="00244EE8">
        <w:rPr>
          <w:spacing w:val="20"/>
          <w:sz w:val="28"/>
        </w:rPr>
        <w:t>18</w:t>
      </w:r>
    </w:p>
    <w:p w:rsidR="00E63221" w:rsidRDefault="00E63221" w:rsidP="00E63221">
      <w:pPr>
        <w:pStyle w:val="a4"/>
        <w:ind w:right="-3970"/>
        <w:jc w:val="left"/>
        <w:rPr>
          <w:spacing w:val="20"/>
          <w:sz w:val="28"/>
        </w:rPr>
      </w:pPr>
      <w:r>
        <w:rPr>
          <w:spacing w:val="20"/>
          <w:sz w:val="28"/>
        </w:rPr>
        <w:t xml:space="preserve">                                                </w:t>
      </w:r>
    </w:p>
    <w:p w:rsidR="00E63221" w:rsidRDefault="00E63221" w:rsidP="00E63221">
      <w:pPr>
        <w:rPr>
          <w:sz w:val="28"/>
          <w:szCs w:val="28"/>
        </w:rPr>
      </w:pPr>
      <w:r>
        <w:rPr>
          <w:sz w:val="28"/>
          <w:szCs w:val="28"/>
        </w:rPr>
        <w:t xml:space="preserve">                                              пос. 4-ое отделение ГСС</w:t>
      </w:r>
    </w:p>
    <w:p w:rsidR="00E63221" w:rsidRDefault="00E63221" w:rsidP="00E63221">
      <w:pPr>
        <w:rPr>
          <w:sz w:val="28"/>
          <w:szCs w:val="28"/>
        </w:rPr>
      </w:pPr>
    </w:p>
    <w:p w:rsidR="00E63221" w:rsidRDefault="00E63221" w:rsidP="00E63221">
      <w:pPr>
        <w:rPr>
          <w:b/>
          <w:i/>
          <w:sz w:val="28"/>
          <w:szCs w:val="28"/>
        </w:rPr>
      </w:pPr>
      <w:r>
        <w:rPr>
          <w:b/>
          <w:i/>
          <w:sz w:val="28"/>
          <w:szCs w:val="28"/>
        </w:rPr>
        <w:t>Об утверждении Положения о порядке</w:t>
      </w:r>
    </w:p>
    <w:p w:rsidR="00E63221" w:rsidRDefault="00E63221" w:rsidP="00E63221">
      <w:pPr>
        <w:rPr>
          <w:b/>
          <w:i/>
          <w:sz w:val="28"/>
          <w:szCs w:val="28"/>
        </w:rPr>
      </w:pPr>
      <w:r>
        <w:rPr>
          <w:b/>
          <w:i/>
          <w:sz w:val="28"/>
          <w:szCs w:val="28"/>
        </w:rPr>
        <w:t>обработки персональных данных физических лиц</w:t>
      </w:r>
    </w:p>
    <w:p w:rsidR="00E63221" w:rsidRDefault="00E63221" w:rsidP="00E63221">
      <w:pPr>
        <w:rPr>
          <w:b/>
          <w:i/>
          <w:sz w:val="28"/>
          <w:szCs w:val="28"/>
        </w:rPr>
      </w:pPr>
      <w:r>
        <w:rPr>
          <w:b/>
          <w:i/>
          <w:sz w:val="28"/>
          <w:szCs w:val="28"/>
        </w:rPr>
        <w:t xml:space="preserve">в администрации  Писаревского  сельского поселения </w:t>
      </w:r>
    </w:p>
    <w:p w:rsidR="00E63221" w:rsidRDefault="00E63221" w:rsidP="00E63221">
      <w:pPr>
        <w:pStyle w:val="a3"/>
        <w:ind w:firstLine="540"/>
        <w:jc w:val="both"/>
        <w:rPr>
          <w:sz w:val="28"/>
          <w:szCs w:val="28"/>
        </w:rPr>
      </w:pPr>
      <w:proofErr w:type="gramStart"/>
      <w:r>
        <w:rPr>
          <w:sz w:val="28"/>
          <w:szCs w:val="28"/>
        </w:rPr>
        <w:t xml:space="preserve">В целях определения порядка обработки персональных данных физических лиц в администрации сельского поселения, в соответствии с Трудовым кодексом Российской Федерации, Федеральным законом от 27.07.2006г. № 152-ФЗ «О персональных данных», постановлением Правительства Российской Федерации от 15.09.2008г. № 687 «Об утверждении Положения об </w:t>
      </w:r>
      <w:bookmarkStart w:id="0" w:name="l71"/>
      <w:bookmarkEnd w:id="0"/>
      <w:r>
        <w:rPr>
          <w:sz w:val="28"/>
          <w:szCs w:val="28"/>
        </w:rPr>
        <w:t>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01.11.2012г. № 1119 «Об утверждении</w:t>
      </w:r>
      <w:proofErr w:type="gramEnd"/>
      <w:r>
        <w:rPr>
          <w:sz w:val="28"/>
          <w:szCs w:val="28"/>
        </w:rPr>
        <w:t xml:space="preserve"> требований к защите персональных данных при их обработке в информационных системах персональных данных», руководствуясь Уставом Писаревского муниципального образования: </w:t>
      </w:r>
    </w:p>
    <w:p w:rsidR="00E63221" w:rsidRDefault="00E63221" w:rsidP="00E63221">
      <w:pPr>
        <w:jc w:val="center"/>
        <w:rPr>
          <w:spacing w:val="60"/>
          <w:sz w:val="28"/>
          <w:szCs w:val="28"/>
        </w:rPr>
      </w:pPr>
      <w:r>
        <w:rPr>
          <w:spacing w:val="60"/>
          <w:sz w:val="28"/>
          <w:szCs w:val="28"/>
        </w:rPr>
        <w:t>ПОСТАНОВЛЯЮ:</w:t>
      </w:r>
    </w:p>
    <w:p w:rsidR="00E63221" w:rsidRDefault="00E63221" w:rsidP="00E63221">
      <w:pPr>
        <w:tabs>
          <w:tab w:val="left" w:pos="720"/>
        </w:tabs>
        <w:autoSpaceDE w:val="0"/>
        <w:autoSpaceDN w:val="0"/>
        <w:adjustRightInd w:val="0"/>
        <w:jc w:val="both"/>
        <w:rPr>
          <w:sz w:val="28"/>
          <w:szCs w:val="28"/>
        </w:rPr>
      </w:pPr>
    </w:p>
    <w:p w:rsidR="00E63221" w:rsidRDefault="00E63221" w:rsidP="00E63221">
      <w:pPr>
        <w:ind w:firstLine="540"/>
        <w:jc w:val="both"/>
        <w:rPr>
          <w:sz w:val="28"/>
          <w:szCs w:val="28"/>
        </w:rPr>
      </w:pPr>
      <w:r>
        <w:rPr>
          <w:sz w:val="28"/>
          <w:szCs w:val="28"/>
        </w:rPr>
        <w:t>1. Утвердить прилагаемое Положение о порядке обработки персональных данных физических лиц в администрации  Писаревского сельского поселения.</w:t>
      </w:r>
    </w:p>
    <w:p w:rsidR="00E63221" w:rsidRDefault="00E63221" w:rsidP="00E63221">
      <w:pPr>
        <w:ind w:firstLine="540"/>
        <w:jc w:val="both"/>
        <w:rPr>
          <w:sz w:val="28"/>
          <w:szCs w:val="28"/>
        </w:rPr>
      </w:pPr>
      <w:r>
        <w:rPr>
          <w:sz w:val="28"/>
          <w:szCs w:val="28"/>
        </w:rPr>
        <w:t>2. 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E63221" w:rsidRDefault="00E63221" w:rsidP="00E63221">
      <w:pPr>
        <w:pStyle w:val="a3"/>
        <w:spacing w:before="0" w:beforeAutospacing="0" w:after="0" w:afterAutospacing="0"/>
        <w:ind w:firstLine="540"/>
        <w:jc w:val="both"/>
        <w:rPr>
          <w:sz w:val="28"/>
          <w:szCs w:val="28"/>
        </w:rPr>
      </w:pPr>
      <w:r>
        <w:rPr>
          <w:rStyle w:val="a6"/>
          <w:b w:val="0"/>
          <w:sz w:val="28"/>
          <w:szCs w:val="28"/>
        </w:rPr>
        <w:t xml:space="preserve">3. Ознакомить </w:t>
      </w:r>
      <w:r>
        <w:rPr>
          <w:sz w:val="28"/>
          <w:szCs w:val="28"/>
        </w:rPr>
        <w:t>лиц, допущенных к обработке персональных данных физических лиц с настоящим распоряжением;</w:t>
      </w:r>
    </w:p>
    <w:p w:rsidR="00E63221" w:rsidRDefault="00E63221" w:rsidP="00E63221">
      <w:pPr>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постановления оставляю за собой. </w:t>
      </w:r>
    </w:p>
    <w:p w:rsidR="00E63221" w:rsidRDefault="00E63221" w:rsidP="00E63221">
      <w:pPr>
        <w:pStyle w:val="ConsNormal"/>
        <w:widowControl/>
        <w:ind w:right="0" w:firstLine="0"/>
        <w:jc w:val="both"/>
        <w:rPr>
          <w:rFonts w:ascii="Times New Roman" w:hAnsi="Times New Roman" w:cs="Times New Roman"/>
          <w:sz w:val="28"/>
          <w:szCs w:val="28"/>
        </w:rPr>
      </w:pPr>
    </w:p>
    <w:p w:rsidR="00E63221" w:rsidRDefault="00E63221" w:rsidP="00E63221">
      <w:pPr>
        <w:rPr>
          <w:sz w:val="28"/>
          <w:szCs w:val="28"/>
        </w:rPr>
      </w:pPr>
      <w:r>
        <w:rPr>
          <w:sz w:val="28"/>
          <w:szCs w:val="28"/>
        </w:rPr>
        <w:t>Глава Писаревского</w:t>
      </w:r>
    </w:p>
    <w:p w:rsidR="00E63221" w:rsidRDefault="00E63221" w:rsidP="00E63221">
      <w:pPr>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t xml:space="preserve">                 В.И. Шевцов</w:t>
      </w:r>
    </w:p>
    <w:p w:rsidR="00E63221" w:rsidRDefault="00E63221" w:rsidP="00E63221">
      <w:pPr>
        <w:rPr>
          <w:sz w:val="28"/>
          <w:szCs w:val="28"/>
        </w:rPr>
      </w:pPr>
    </w:p>
    <w:p w:rsidR="00E63221" w:rsidRDefault="00E63221" w:rsidP="00E63221">
      <w:pPr>
        <w:rPr>
          <w:sz w:val="28"/>
          <w:szCs w:val="28"/>
        </w:rPr>
      </w:pPr>
    </w:p>
    <w:p w:rsidR="00E63221" w:rsidRDefault="00E63221" w:rsidP="00E63221">
      <w:pPr>
        <w:rPr>
          <w:sz w:val="28"/>
          <w:szCs w:val="28"/>
        </w:rPr>
      </w:pPr>
    </w:p>
    <w:p w:rsidR="00E63221" w:rsidRDefault="00E63221" w:rsidP="00E63221">
      <w:pPr>
        <w:pStyle w:val="a3"/>
        <w:spacing w:before="0" w:beforeAutospacing="0" w:after="0" w:afterAutospacing="0"/>
        <w:jc w:val="right"/>
        <w:rPr>
          <w:bCs/>
          <w:sz w:val="28"/>
          <w:szCs w:val="28"/>
        </w:rPr>
      </w:pPr>
      <w:r>
        <w:rPr>
          <w:bCs/>
          <w:sz w:val="28"/>
          <w:szCs w:val="28"/>
        </w:rPr>
        <w:t xml:space="preserve">Приложение № 1 </w:t>
      </w:r>
    </w:p>
    <w:p w:rsidR="00E63221" w:rsidRDefault="00E63221" w:rsidP="00E63221">
      <w:pPr>
        <w:pStyle w:val="a3"/>
        <w:spacing w:before="0" w:beforeAutospacing="0" w:after="0" w:afterAutospacing="0"/>
        <w:jc w:val="right"/>
        <w:rPr>
          <w:bCs/>
          <w:sz w:val="28"/>
          <w:szCs w:val="28"/>
        </w:rPr>
      </w:pPr>
      <w:r>
        <w:rPr>
          <w:bCs/>
          <w:sz w:val="28"/>
          <w:szCs w:val="28"/>
        </w:rPr>
        <w:t>к постановлению администрации</w:t>
      </w:r>
    </w:p>
    <w:p w:rsidR="00E63221" w:rsidRDefault="00E63221" w:rsidP="00E63221">
      <w:pPr>
        <w:pStyle w:val="a3"/>
        <w:spacing w:before="0" w:beforeAutospacing="0" w:after="0" w:afterAutospacing="0"/>
        <w:jc w:val="right"/>
        <w:rPr>
          <w:bCs/>
          <w:sz w:val="28"/>
          <w:szCs w:val="28"/>
        </w:rPr>
      </w:pPr>
      <w:r>
        <w:rPr>
          <w:bCs/>
          <w:sz w:val="28"/>
          <w:szCs w:val="28"/>
        </w:rPr>
        <w:t>Писаревского сельского поселения</w:t>
      </w:r>
    </w:p>
    <w:p w:rsidR="00E63221" w:rsidRDefault="00E63221" w:rsidP="00E63221">
      <w:pPr>
        <w:pStyle w:val="a3"/>
        <w:spacing w:before="0" w:beforeAutospacing="0" w:after="0" w:afterAutospacing="0"/>
        <w:jc w:val="right"/>
        <w:rPr>
          <w:bCs/>
          <w:sz w:val="28"/>
          <w:szCs w:val="28"/>
        </w:rPr>
      </w:pPr>
      <w:r>
        <w:rPr>
          <w:bCs/>
          <w:sz w:val="28"/>
          <w:szCs w:val="28"/>
        </w:rPr>
        <w:t>№</w:t>
      </w:r>
      <w:r w:rsidR="00D439C2">
        <w:rPr>
          <w:bCs/>
          <w:sz w:val="28"/>
          <w:szCs w:val="28"/>
        </w:rPr>
        <w:t>18</w:t>
      </w:r>
      <w:bookmarkStart w:id="1" w:name="_GoBack"/>
      <w:bookmarkEnd w:id="1"/>
      <w:r>
        <w:rPr>
          <w:bCs/>
          <w:sz w:val="28"/>
          <w:szCs w:val="28"/>
        </w:rPr>
        <w:t xml:space="preserve">  от «</w:t>
      </w:r>
      <w:r w:rsidR="007341EE">
        <w:rPr>
          <w:bCs/>
          <w:sz w:val="28"/>
          <w:szCs w:val="28"/>
        </w:rPr>
        <w:t>31</w:t>
      </w:r>
      <w:r>
        <w:rPr>
          <w:bCs/>
          <w:sz w:val="28"/>
          <w:szCs w:val="28"/>
        </w:rPr>
        <w:t xml:space="preserve">» </w:t>
      </w:r>
      <w:r w:rsidR="007341EE">
        <w:rPr>
          <w:bCs/>
          <w:sz w:val="28"/>
          <w:szCs w:val="28"/>
        </w:rPr>
        <w:t xml:space="preserve">марта </w:t>
      </w:r>
      <w:r>
        <w:rPr>
          <w:bCs/>
          <w:sz w:val="28"/>
          <w:szCs w:val="28"/>
        </w:rPr>
        <w:t>2015 г.</w:t>
      </w:r>
    </w:p>
    <w:p w:rsidR="00E63221" w:rsidRDefault="00E63221" w:rsidP="00E63221">
      <w:pPr>
        <w:pStyle w:val="a3"/>
        <w:spacing w:before="0" w:beforeAutospacing="0" w:after="0" w:afterAutospacing="0"/>
        <w:jc w:val="right"/>
        <w:rPr>
          <w:bCs/>
          <w:sz w:val="28"/>
          <w:szCs w:val="28"/>
        </w:rPr>
      </w:pPr>
    </w:p>
    <w:p w:rsidR="00E63221" w:rsidRDefault="00E63221" w:rsidP="00E63221">
      <w:pPr>
        <w:pStyle w:val="a3"/>
        <w:spacing w:before="0" w:beforeAutospacing="0" w:after="0" w:afterAutospacing="0"/>
        <w:jc w:val="center"/>
        <w:rPr>
          <w:b/>
          <w:bCs/>
          <w:sz w:val="28"/>
          <w:szCs w:val="28"/>
        </w:rPr>
      </w:pPr>
      <w:r>
        <w:rPr>
          <w:b/>
          <w:bCs/>
          <w:sz w:val="28"/>
          <w:szCs w:val="28"/>
        </w:rPr>
        <w:t>Положение</w:t>
      </w:r>
    </w:p>
    <w:p w:rsidR="00E63221" w:rsidRDefault="00E63221" w:rsidP="00E63221">
      <w:pPr>
        <w:pStyle w:val="a3"/>
        <w:spacing w:before="0" w:beforeAutospacing="0" w:after="0" w:afterAutospacing="0"/>
        <w:jc w:val="center"/>
        <w:rPr>
          <w:sz w:val="28"/>
          <w:szCs w:val="28"/>
        </w:rPr>
      </w:pPr>
      <w:r>
        <w:rPr>
          <w:b/>
          <w:bCs/>
          <w:sz w:val="28"/>
          <w:szCs w:val="28"/>
        </w:rPr>
        <w:t xml:space="preserve">о порядке обработки персональных данных физических лиц в администрации </w:t>
      </w:r>
      <w:bookmarkStart w:id="2" w:name="l76"/>
      <w:bookmarkEnd w:id="2"/>
      <w:r>
        <w:rPr>
          <w:b/>
          <w:bCs/>
          <w:sz w:val="28"/>
          <w:szCs w:val="28"/>
        </w:rPr>
        <w:t xml:space="preserve"> Писаревского сельского поселения</w:t>
      </w:r>
    </w:p>
    <w:p w:rsidR="00E63221" w:rsidRDefault="00E63221" w:rsidP="00E63221">
      <w:pPr>
        <w:pStyle w:val="a3"/>
        <w:spacing w:before="0" w:beforeAutospacing="0" w:after="0" w:afterAutospacing="0"/>
        <w:jc w:val="center"/>
        <w:rPr>
          <w:b/>
          <w:bCs/>
          <w:sz w:val="28"/>
          <w:szCs w:val="28"/>
        </w:rPr>
      </w:pPr>
      <w:r>
        <w:rPr>
          <w:sz w:val="28"/>
          <w:szCs w:val="28"/>
        </w:rPr>
        <w:br/>
        <w:t>    </w:t>
      </w:r>
      <w:r>
        <w:rPr>
          <w:b/>
          <w:bCs/>
          <w:sz w:val="28"/>
          <w:szCs w:val="28"/>
        </w:rPr>
        <w:t>1. Общие положения</w:t>
      </w:r>
    </w:p>
    <w:p w:rsidR="00E63221" w:rsidRDefault="00E63221" w:rsidP="00E63221">
      <w:pPr>
        <w:pStyle w:val="a3"/>
        <w:spacing w:before="0" w:beforeAutospacing="0" w:after="0" w:afterAutospacing="0"/>
        <w:jc w:val="both"/>
        <w:rPr>
          <w:b/>
          <w:bCs/>
          <w:sz w:val="28"/>
          <w:szCs w:val="28"/>
        </w:rPr>
      </w:pPr>
      <w:r>
        <w:rPr>
          <w:sz w:val="28"/>
          <w:szCs w:val="28"/>
        </w:rPr>
        <w:br/>
        <w:t xml:space="preserve">         1.1. </w:t>
      </w:r>
      <w:proofErr w:type="gramStart"/>
      <w:r>
        <w:rPr>
          <w:sz w:val="28"/>
          <w:szCs w:val="28"/>
        </w:rPr>
        <w:t>Положение о порядке обработки персональных данных физических лиц в администрации Писаревского сельского поселения (далее - Положение) разработано в соответствии с Федеральным законом от 27.07.2006 г. № 152-ФЗ «О персональных данных» (далее - Федеральный закон), постановлением Правительства Российской Федерации от  01.11.2012г. № 1119 «Об утверждении требований к защите персональных данных при их обработке в информационных системах персональных данных», Положением об особенностях обработки персональных данных</w:t>
      </w:r>
      <w:proofErr w:type="gramEnd"/>
      <w:r>
        <w:rPr>
          <w:sz w:val="28"/>
          <w:szCs w:val="28"/>
        </w:rPr>
        <w:t>, осуществляемой без использования средств автоматизации, утвержденным постановлением Правительства Российской Федерации от 15.09.2008 г. № 687,</w:t>
      </w:r>
    </w:p>
    <w:p w:rsidR="00E63221" w:rsidRDefault="00E63221" w:rsidP="00E63221">
      <w:pPr>
        <w:pStyle w:val="a3"/>
        <w:spacing w:before="0" w:beforeAutospacing="0" w:after="0" w:afterAutospacing="0"/>
        <w:ind w:firstLine="540"/>
        <w:jc w:val="both"/>
        <w:rPr>
          <w:sz w:val="28"/>
          <w:szCs w:val="28"/>
        </w:rPr>
      </w:pPr>
      <w:r>
        <w:rPr>
          <w:sz w:val="28"/>
          <w:szCs w:val="28"/>
        </w:rPr>
        <w:t xml:space="preserve"> 1.2. </w:t>
      </w:r>
      <w:proofErr w:type="gramStart"/>
      <w:r>
        <w:rPr>
          <w:sz w:val="28"/>
          <w:szCs w:val="28"/>
        </w:rPr>
        <w:t xml:space="preserve">Настоящее Положение устанавливает единый порядок действий (операций) с персональными данными физических лиц в администрации сельского поселения, включая сбор, систематизацию, накопление, хранение, уточнение (обновление, изменение), использование, распространение (в том числе передачу), обезличивание, </w:t>
      </w:r>
      <w:bookmarkStart w:id="3" w:name="l79"/>
      <w:bookmarkEnd w:id="3"/>
      <w:r>
        <w:rPr>
          <w:sz w:val="28"/>
          <w:szCs w:val="28"/>
        </w:rPr>
        <w:t>блокирование, уничтожение (далее - обработка) персональных данных.</w:t>
      </w:r>
      <w:proofErr w:type="gramEnd"/>
    </w:p>
    <w:p w:rsidR="00E63221" w:rsidRDefault="00E63221" w:rsidP="00E63221">
      <w:pPr>
        <w:pStyle w:val="a3"/>
        <w:spacing w:before="0" w:beforeAutospacing="0" w:after="0" w:afterAutospacing="0"/>
        <w:ind w:firstLine="540"/>
        <w:jc w:val="both"/>
        <w:rPr>
          <w:sz w:val="28"/>
          <w:szCs w:val="28"/>
        </w:rPr>
      </w:pPr>
      <w:r>
        <w:rPr>
          <w:sz w:val="28"/>
          <w:szCs w:val="28"/>
        </w:rPr>
        <w:t xml:space="preserve">1.3. </w:t>
      </w:r>
      <w:proofErr w:type="gramStart"/>
      <w:r>
        <w:rPr>
          <w:sz w:val="28"/>
          <w:szCs w:val="28"/>
        </w:rPr>
        <w:t>Под персональными данными в настоящем Положении понимается любая информация, относящаяся к определенному или определяемому на основании такой информации физическому лицу (далее - субъект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w:t>
      </w:r>
      <w:proofErr w:type="gramEnd"/>
    </w:p>
    <w:p w:rsidR="00E63221" w:rsidRDefault="00E63221" w:rsidP="00E63221">
      <w:pPr>
        <w:pStyle w:val="a3"/>
        <w:spacing w:before="0" w:beforeAutospacing="0" w:after="0" w:afterAutospacing="0"/>
        <w:ind w:firstLine="540"/>
        <w:jc w:val="both"/>
        <w:rPr>
          <w:sz w:val="28"/>
          <w:szCs w:val="28"/>
        </w:rPr>
      </w:pPr>
      <w:r>
        <w:rPr>
          <w:sz w:val="28"/>
          <w:szCs w:val="28"/>
        </w:rPr>
        <w:t xml:space="preserve">1.4. Действие настоящего Положения не распространяется на отношения, возникающие </w:t>
      </w:r>
      <w:proofErr w:type="gramStart"/>
      <w:r>
        <w:rPr>
          <w:sz w:val="28"/>
          <w:szCs w:val="28"/>
        </w:rPr>
        <w:t>при</w:t>
      </w:r>
      <w:proofErr w:type="gramEnd"/>
      <w:r>
        <w:rPr>
          <w:sz w:val="28"/>
          <w:szCs w:val="28"/>
        </w:rPr>
        <w:t>:</w:t>
      </w:r>
    </w:p>
    <w:p w:rsidR="00E63221" w:rsidRDefault="00E63221" w:rsidP="00E63221">
      <w:pPr>
        <w:pStyle w:val="a3"/>
        <w:spacing w:before="0" w:beforeAutospacing="0" w:after="0" w:afterAutospacing="0"/>
        <w:ind w:firstLine="540"/>
        <w:jc w:val="both"/>
        <w:rPr>
          <w:sz w:val="28"/>
          <w:szCs w:val="28"/>
        </w:rPr>
      </w:pPr>
      <w:bookmarkStart w:id="4" w:name="l80"/>
      <w:bookmarkEnd w:id="4"/>
      <w:r>
        <w:rPr>
          <w:sz w:val="28"/>
          <w:szCs w:val="28"/>
        </w:rPr>
        <w:t>1.4.1.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E63221" w:rsidRDefault="00E63221" w:rsidP="00E63221">
      <w:pPr>
        <w:pStyle w:val="a3"/>
        <w:spacing w:before="0" w:beforeAutospacing="0" w:after="0" w:afterAutospacing="0"/>
        <w:ind w:firstLine="540"/>
        <w:jc w:val="both"/>
        <w:rPr>
          <w:sz w:val="28"/>
          <w:szCs w:val="28"/>
        </w:rPr>
      </w:pPr>
      <w:r>
        <w:rPr>
          <w:sz w:val="28"/>
          <w:szCs w:val="28"/>
        </w:rPr>
        <w:t>1.4.2. обработке персональных данных, отнесенных в установленном порядке к сведениям, составляющим государственную тайну;</w:t>
      </w:r>
    </w:p>
    <w:p w:rsidR="00E63221" w:rsidRDefault="00E63221" w:rsidP="00E63221">
      <w:pPr>
        <w:pStyle w:val="a3"/>
        <w:spacing w:before="0" w:beforeAutospacing="0" w:after="0" w:afterAutospacing="0"/>
        <w:ind w:firstLine="540"/>
        <w:jc w:val="both"/>
        <w:rPr>
          <w:sz w:val="28"/>
          <w:szCs w:val="28"/>
        </w:rPr>
      </w:pPr>
    </w:p>
    <w:p w:rsidR="00E63221" w:rsidRDefault="00E63221" w:rsidP="00E63221">
      <w:pPr>
        <w:pStyle w:val="a3"/>
        <w:spacing w:before="0" w:beforeAutospacing="0" w:after="0" w:afterAutospacing="0"/>
        <w:jc w:val="center"/>
        <w:rPr>
          <w:b/>
          <w:bCs/>
          <w:sz w:val="28"/>
          <w:szCs w:val="28"/>
        </w:rPr>
      </w:pPr>
      <w:r>
        <w:rPr>
          <w:b/>
          <w:bCs/>
          <w:sz w:val="28"/>
          <w:szCs w:val="28"/>
        </w:rPr>
        <w:t>2. Основные условия проведения обработки персональных данных</w:t>
      </w:r>
    </w:p>
    <w:p w:rsidR="00E63221" w:rsidRDefault="00E63221" w:rsidP="00E63221">
      <w:pPr>
        <w:pStyle w:val="a3"/>
        <w:spacing w:before="0" w:beforeAutospacing="0" w:after="0" w:afterAutospacing="0"/>
        <w:ind w:firstLine="540"/>
        <w:jc w:val="both"/>
        <w:rPr>
          <w:sz w:val="28"/>
          <w:szCs w:val="28"/>
        </w:rPr>
      </w:pPr>
      <w:r>
        <w:rPr>
          <w:sz w:val="28"/>
          <w:szCs w:val="28"/>
        </w:rPr>
        <w:t>2.1. Обработка персональных данных допускается в случаях:</w:t>
      </w:r>
    </w:p>
    <w:p w:rsidR="00E63221" w:rsidRDefault="00E63221" w:rsidP="00E63221">
      <w:pPr>
        <w:pStyle w:val="a3"/>
        <w:spacing w:before="0" w:beforeAutospacing="0" w:after="0" w:afterAutospacing="0"/>
        <w:ind w:firstLine="540"/>
        <w:jc w:val="both"/>
        <w:rPr>
          <w:sz w:val="28"/>
          <w:szCs w:val="28"/>
        </w:rPr>
      </w:pPr>
      <w:r>
        <w:rPr>
          <w:sz w:val="28"/>
          <w:szCs w:val="28"/>
        </w:rPr>
        <w:lastRenderedPageBreak/>
        <w:t>2.1.1. получения согласия субъекта персональных данных, составленного по форме согласно Приложению № 1 к настоящему Положению, и в случаях предусмотренных п. 2-11 ч. 1 статьи 6 Федерального закона;</w:t>
      </w:r>
      <w:bookmarkStart w:id="5" w:name="l81"/>
      <w:bookmarkEnd w:id="5"/>
    </w:p>
    <w:p w:rsidR="00E63221" w:rsidRDefault="00E63221" w:rsidP="00E63221">
      <w:pPr>
        <w:pStyle w:val="a3"/>
        <w:spacing w:before="0" w:beforeAutospacing="0" w:after="0" w:afterAutospacing="0"/>
        <w:ind w:firstLine="540"/>
        <w:jc w:val="both"/>
        <w:rPr>
          <w:sz w:val="28"/>
          <w:szCs w:val="28"/>
        </w:rPr>
      </w:pPr>
      <w:r>
        <w:rPr>
          <w:sz w:val="28"/>
          <w:szCs w:val="28"/>
        </w:rPr>
        <w:t>2.1.2.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Иркутской области, за исключением случаев, предусмотренных частью 2 статьи 22 Федерального закона;</w:t>
      </w:r>
    </w:p>
    <w:p w:rsidR="00E63221" w:rsidRDefault="00E63221" w:rsidP="00E63221">
      <w:pPr>
        <w:pStyle w:val="a3"/>
        <w:spacing w:before="0" w:beforeAutospacing="0" w:after="0" w:afterAutospacing="0"/>
        <w:ind w:firstLine="540"/>
        <w:jc w:val="both"/>
        <w:rPr>
          <w:sz w:val="28"/>
          <w:szCs w:val="28"/>
        </w:rPr>
      </w:pPr>
      <w:r>
        <w:rPr>
          <w:sz w:val="28"/>
          <w:szCs w:val="28"/>
        </w:rPr>
        <w:t>2.1.3. принятия необходимых мер по защите персональных данных.</w:t>
      </w:r>
    </w:p>
    <w:p w:rsidR="00E63221" w:rsidRDefault="00E63221" w:rsidP="00E63221">
      <w:pPr>
        <w:pStyle w:val="a3"/>
        <w:spacing w:before="0" w:beforeAutospacing="0" w:after="0" w:afterAutospacing="0"/>
        <w:ind w:firstLine="540"/>
        <w:jc w:val="both"/>
        <w:rPr>
          <w:sz w:val="28"/>
          <w:szCs w:val="28"/>
        </w:rPr>
      </w:pPr>
      <w:r>
        <w:rPr>
          <w:sz w:val="28"/>
          <w:szCs w:val="28"/>
        </w:rPr>
        <w:t>2.2. В администрации сельского поселения, лицо, ответственное за защиту персональных данных, перечень лиц, допущенных к обработке персональных данных, определяются распоряжением администрации сельского поселения.</w:t>
      </w:r>
    </w:p>
    <w:p w:rsidR="00E63221" w:rsidRDefault="00E63221" w:rsidP="00E63221">
      <w:pPr>
        <w:pStyle w:val="a3"/>
        <w:spacing w:before="0" w:beforeAutospacing="0" w:after="0" w:afterAutospacing="0"/>
        <w:ind w:firstLine="540"/>
        <w:jc w:val="both"/>
        <w:rPr>
          <w:sz w:val="28"/>
          <w:szCs w:val="28"/>
        </w:rPr>
      </w:pPr>
      <w:r>
        <w:rPr>
          <w:sz w:val="28"/>
          <w:szCs w:val="28"/>
        </w:rPr>
        <w:t>2.3.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данные, по форме согласно Приложению № 2 к настоящему Положению.</w:t>
      </w:r>
    </w:p>
    <w:p w:rsidR="00E63221" w:rsidRDefault="00E63221" w:rsidP="00E63221">
      <w:pPr>
        <w:pStyle w:val="a3"/>
        <w:spacing w:before="0" w:beforeAutospacing="0" w:after="0" w:afterAutospacing="0"/>
        <w:ind w:firstLine="540"/>
        <w:jc w:val="both"/>
        <w:rPr>
          <w:sz w:val="28"/>
          <w:szCs w:val="28"/>
        </w:rPr>
      </w:pPr>
      <w:r>
        <w:rPr>
          <w:sz w:val="28"/>
          <w:szCs w:val="28"/>
        </w:rPr>
        <w:t>2.4. Запрещается:</w:t>
      </w:r>
    </w:p>
    <w:p w:rsidR="00E63221" w:rsidRDefault="00E63221" w:rsidP="00E63221">
      <w:pPr>
        <w:pStyle w:val="a3"/>
        <w:spacing w:before="0" w:beforeAutospacing="0" w:after="0" w:afterAutospacing="0"/>
        <w:ind w:firstLine="540"/>
        <w:jc w:val="both"/>
        <w:rPr>
          <w:sz w:val="28"/>
          <w:szCs w:val="28"/>
        </w:rPr>
      </w:pPr>
      <w:r>
        <w:rPr>
          <w:sz w:val="28"/>
          <w:szCs w:val="28"/>
        </w:rPr>
        <w:t>2.4.1. обрабатывать персональные данные в присутствии лиц, не допущенных к их обработке;</w:t>
      </w:r>
    </w:p>
    <w:p w:rsidR="00E63221" w:rsidRDefault="00E63221" w:rsidP="00E63221">
      <w:pPr>
        <w:pStyle w:val="a3"/>
        <w:spacing w:before="0" w:beforeAutospacing="0" w:after="0" w:afterAutospacing="0"/>
        <w:ind w:firstLine="540"/>
        <w:rPr>
          <w:sz w:val="28"/>
          <w:szCs w:val="28"/>
        </w:rPr>
      </w:pPr>
      <w:r>
        <w:rPr>
          <w:sz w:val="28"/>
          <w:szCs w:val="28"/>
        </w:rPr>
        <w:t>2.4.2. осуществлять ввод персональных данных под диктовку.</w:t>
      </w:r>
    </w:p>
    <w:p w:rsidR="00E63221" w:rsidRDefault="00E63221" w:rsidP="00E63221">
      <w:pPr>
        <w:pStyle w:val="a3"/>
        <w:spacing w:before="0" w:beforeAutospacing="0" w:after="0" w:afterAutospacing="0"/>
        <w:ind w:firstLine="540"/>
        <w:jc w:val="center"/>
        <w:rPr>
          <w:b/>
          <w:bCs/>
          <w:sz w:val="28"/>
          <w:szCs w:val="28"/>
        </w:rPr>
      </w:pPr>
      <w:r>
        <w:rPr>
          <w:sz w:val="28"/>
          <w:szCs w:val="28"/>
        </w:rPr>
        <w:br/>
        <w:t>    </w:t>
      </w:r>
      <w:bookmarkStart w:id="6" w:name="l83"/>
      <w:bookmarkEnd w:id="6"/>
      <w:r>
        <w:rPr>
          <w:b/>
          <w:bCs/>
          <w:sz w:val="28"/>
          <w:szCs w:val="28"/>
        </w:rPr>
        <w:t>3. Порядок обработки персональных данных в информационных системах персональных данных с использованием средств автоматизации</w:t>
      </w:r>
    </w:p>
    <w:p w:rsidR="00E63221" w:rsidRDefault="00E63221" w:rsidP="00E63221">
      <w:pPr>
        <w:pStyle w:val="a3"/>
        <w:spacing w:before="0" w:beforeAutospacing="0" w:after="0" w:afterAutospacing="0"/>
        <w:ind w:firstLine="540"/>
        <w:jc w:val="both"/>
        <w:rPr>
          <w:sz w:val="28"/>
          <w:szCs w:val="28"/>
        </w:rPr>
      </w:pPr>
      <w:r>
        <w:rPr>
          <w:sz w:val="28"/>
          <w:szCs w:val="28"/>
        </w:rPr>
        <w:t xml:space="preserve">3.1. Обработка персональных данных в информационных системах персональных данных с использованием средств автоматизации осуществляется </w:t>
      </w:r>
      <w:proofErr w:type="gramStart"/>
      <w:r>
        <w:rPr>
          <w:sz w:val="28"/>
          <w:szCs w:val="28"/>
        </w:rPr>
        <w:t>в соответствии с Положением об обеспечении безопасности персональных данных при их обработке в информационных системах</w:t>
      </w:r>
      <w:proofErr w:type="gramEnd"/>
      <w:r>
        <w:rPr>
          <w:sz w:val="28"/>
          <w:szCs w:val="28"/>
        </w:rPr>
        <w:t xml:space="preserve"> персональных данных, утвержденным постановлением Правительства Российской Федерации от 17.11.2007г. № 781, требованиями нормативных и руководящих документов уполномоченных федеральных органов исполнительной власти.</w:t>
      </w:r>
      <w:bookmarkStart w:id="7" w:name="l84"/>
      <w:bookmarkEnd w:id="7"/>
    </w:p>
    <w:p w:rsidR="00E63221" w:rsidRDefault="00E63221" w:rsidP="00E63221">
      <w:pPr>
        <w:pStyle w:val="a3"/>
        <w:spacing w:before="0" w:beforeAutospacing="0" w:after="0" w:afterAutospacing="0"/>
        <w:ind w:firstLine="540"/>
        <w:jc w:val="both"/>
        <w:rPr>
          <w:sz w:val="28"/>
          <w:szCs w:val="28"/>
        </w:rPr>
      </w:pPr>
      <w:r>
        <w:rPr>
          <w:sz w:val="28"/>
          <w:szCs w:val="28"/>
        </w:rPr>
        <w:t xml:space="preserve">3.2. Не допускается обработка персональных данных в информационных системах персональных данных с использованием средств </w:t>
      </w:r>
      <w:proofErr w:type="gramStart"/>
      <w:r>
        <w:rPr>
          <w:sz w:val="28"/>
          <w:szCs w:val="28"/>
        </w:rPr>
        <w:t>автоматизации</w:t>
      </w:r>
      <w:proofErr w:type="gramEnd"/>
      <w:r>
        <w:rPr>
          <w:sz w:val="28"/>
          <w:szCs w:val="28"/>
        </w:rPr>
        <w:t xml:space="preserve"> при отсутствии установленных и настроенных сертифицированных средств защиты информации.</w:t>
      </w:r>
      <w:r>
        <w:rPr>
          <w:sz w:val="28"/>
          <w:szCs w:val="28"/>
        </w:rPr>
        <w:br/>
      </w:r>
      <w:r>
        <w:rPr>
          <w:sz w:val="28"/>
          <w:szCs w:val="28"/>
        </w:rPr>
        <w:br/>
        <w:t xml:space="preserve">                     </w:t>
      </w:r>
      <w:r>
        <w:rPr>
          <w:b/>
          <w:bCs/>
          <w:sz w:val="28"/>
          <w:szCs w:val="28"/>
        </w:rPr>
        <w:t>4. Порядок обработки персональных данных без использования</w:t>
      </w:r>
    </w:p>
    <w:p w:rsidR="00E63221" w:rsidRDefault="00E63221" w:rsidP="00E63221">
      <w:pPr>
        <w:pStyle w:val="a3"/>
        <w:spacing w:before="0" w:beforeAutospacing="0" w:after="0" w:afterAutospacing="0"/>
        <w:ind w:firstLine="540"/>
        <w:jc w:val="center"/>
        <w:rPr>
          <w:b/>
          <w:bCs/>
          <w:sz w:val="28"/>
          <w:szCs w:val="28"/>
        </w:rPr>
      </w:pPr>
      <w:r>
        <w:rPr>
          <w:b/>
          <w:bCs/>
          <w:sz w:val="28"/>
          <w:szCs w:val="28"/>
        </w:rPr>
        <w:t>средств автоматизации</w:t>
      </w:r>
    </w:p>
    <w:p w:rsidR="00E63221" w:rsidRDefault="00E63221" w:rsidP="00E63221">
      <w:pPr>
        <w:pStyle w:val="a3"/>
        <w:spacing w:before="0" w:beforeAutospacing="0" w:after="0" w:afterAutospacing="0"/>
        <w:ind w:firstLine="540"/>
        <w:jc w:val="center"/>
        <w:rPr>
          <w:b/>
          <w:bCs/>
          <w:sz w:val="28"/>
          <w:szCs w:val="28"/>
        </w:rPr>
      </w:pPr>
    </w:p>
    <w:p w:rsidR="00E63221" w:rsidRDefault="00E63221" w:rsidP="00E63221">
      <w:pPr>
        <w:pStyle w:val="a3"/>
        <w:spacing w:before="0" w:beforeAutospacing="0" w:after="0" w:afterAutospacing="0"/>
        <w:ind w:firstLine="540"/>
        <w:jc w:val="both"/>
        <w:rPr>
          <w:sz w:val="28"/>
          <w:szCs w:val="28"/>
        </w:rPr>
      </w:pPr>
      <w:r>
        <w:rPr>
          <w:sz w:val="28"/>
          <w:szCs w:val="28"/>
        </w:rPr>
        <w:t xml:space="preserve">4.1. Обработка персональных данных без использования средств автоматизации (далее - неавтоматизированная обработка персональных </w:t>
      </w:r>
      <w:r>
        <w:rPr>
          <w:sz w:val="28"/>
          <w:szCs w:val="28"/>
        </w:rPr>
        <w:lastRenderedPageBreak/>
        <w:t xml:space="preserve">данных) </w:t>
      </w:r>
      <w:bookmarkStart w:id="8" w:name="l85"/>
      <w:bookmarkEnd w:id="8"/>
      <w:r>
        <w:rPr>
          <w:sz w:val="28"/>
          <w:szCs w:val="28"/>
        </w:rPr>
        <w:t>может осуществляться в виде документов на бумажных носителях и в электронном виде (файлы, базы банных) на электронных носителях информации.</w:t>
      </w:r>
    </w:p>
    <w:p w:rsidR="00E63221" w:rsidRDefault="00E63221" w:rsidP="00E63221">
      <w:pPr>
        <w:pStyle w:val="a3"/>
        <w:spacing w:before="0" w:beforeAutospacing="0" w:after="0" w:afterAutospacing="0"/>
        <w:ind w:firstLine="540"/>
        <w:jc w:val="both"/>
        <w:rPr>
          <w:sz w:val="28"/>
          <w:szCs w:val="28"/>
        </w:rPr>
      </w:pPr>
      <w:r>
        <w:rPr>
          <w:sz w:val="28"/>
          <w:szCs w:val="28"/>
        </w:rPr>
        <w:t>4.2.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E63221" w:rsidRDefault="00E63221" w:rsidP="00E63221">
      <w:pPr>
        <w:pStyle w:val="a3"/>
        <w:spacing w:before="0" w:beforeAutospacing="0" w:after="0" w:afterAutospacing="0"/>
        <w:ind w:firstLine="540"/>
        <w:jc w:val="both"/>
        <w:rPr>
          <w:sz w:val="28"/>
          <w:szCs w:val="28"/>
        </w:rPr>
      </w:pPr>
      <w:r>
        <w:rPr>
          <w:sz w:val="28"/>
          <w:szCs w:val="28"/>
        </w:rPr>
        <w:t>4.3. При неавтоматизированной обработке персональных данных на бумажных носителях:</w:t>
      </w:r>
    </w:p>
    <w:p w:rsidR="00E63221" w:rsidRDefault="00E63221" w:rsidP="00E63221">
      <w:pPr>
        <w:pStyle w:val="a3"/>
        <w:spacing w:before="0" w:beforeAutospacing="0" w:after="0" w:afterAutospacing="0"/>
        <w:ind w:firstLine="540"/>
        <w:jc w:val="both"/>
        <w:rPr>
          <w:sz w:val="28"/>
          <w:szCs w:val="28"/>
        </w:rPr>
      </w:pPr>
      <w:r>
        <w:rPr>
          <w:sz w:val="28"/>
          <w:szCs w:val="28"/>
        </w:rPr>
        <w:t xml:space="preserve">4.3.1. не допускается фиксация на одном бумажном носителе персональных данных, </w:t>
      </w:r>
      <w:proofErr w:type="gramStart"/>
      <w:r>
        <w:rPr>
          <w:sz w:val="28"/>
          <w:szCs w:val="28"/>
        </w:rPr>
        <w:t>цели</w:t>
      </w:r>
      <w:proofErr w:type="gramEnd"/>
      <w:r>
        <w:rPr>
          <w:sz w:val="28"/>
          <w:szCs w:val="28"/>
        </w:rPr>
        <w:t xml:space="preserve"> обработки которых заведомо не совместимы;</w:t>
      </w:r>
    </w:p>
    <w:p w:rsidR="00E63221" w:rsidRDefault="00E63221" w:rsidP="00E63221">
      <w:pPr>
        <w:pStyle w:val="a3"/>
        <w:spacing w:before="0" w:beforeAutospacing="0" w:after="0" w:afterAutospacing="0"/>
        <w:ind w:firstLine="540"/>
        <w:jc w:val="both"/>
        <w:rPr>
          <w:sz w:val="28"/>
          <w:szCs w:val="28"/>
        </w:rPr>
      </w:pPr>
      <w:bookmarkStart w:id="9" w:name="l86"/>
      <w:bookmarkEnd w:id="9"/>
      <w:r>
        <w:rPr>
          <w:sz w:val="28"/>
          <w:szCs w:val="28"/>
        </w:rPr>
        <w:t>4.3.2.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E63221" w:rsidRDefault="00E63221" w:rsidP="00E63221">
      <w:pPr>
        <w:pStyle w:val="a3"/>
        <w:spacing w:before="0" w:beforeAutospacing="0" w:after="0" w:afterAutospacing="0"/>
        <w:ind w:firstLine="540"/>
        <w:jc w:val="both"/>
        <w:rPr>
          <w:sz w:val="28"/>
          <w:szCs w:val="28"/>
        </w:rPr>
      </w:pPr>
      <w:r>
        <w:rPr>
          <w:sz w:val="28"/>
          <w:szCs w:val="28"/>
        </w:rPr>
        <w:t>4.3.3. документы, содержащие персональные данные, формируются в дела в зависимости от цели обработки персональных данных.</w:t>
      </w:r>
    </w:p>
    <w:p w:rsidR="00E63221" w:rsidRDefault="00E63221" w:rsidP="00E63221">
      <w:pPr>
        <w:pStyle w:val="a3"/>
        <w:spacing w:before="0" w:beforeAutospacing="0" w:after="0" w:afterAutospacing="0"/>
        <w:ind w:firstLine="540"/>
        <w:jc w:val="both"/>
        <w:rPr>
          <w:sz w:val="28"/>
          <w:szCs w:val="28"/>
        </w:rPr>
      </w:pPr>
      <w:r>
        <w:rPr>
          <w:sz w:val="28"/>
          <w:szCs w:val="28"/>
        </w:rPr>
        <w:t xml:space="preserve">4.4. При использовании типовых форм документов, характер информации в которых предполагает или допускает включение в них персональных </w:t>
      </w:r>
      <w:bookmarkStart w:id="10" w:name="l87"/>
      <w:bookmarkEnd w:id="10"/>
      <w:r>
        <w:rPr>
          <w:sz w:val="28"/>
          <w:szCs w:val="28"/>
        </w:rPr>
        <w:t>данных (далее - типовые формы), должны соблюдаться следующие условия:</w:t>
      </w:r>
    </w:p>
    <w:p w:rsidR="00E63221" w:rsidRDefault="00E63221" w:rsidP="00E63221">
      <w:pPr>
        <w:pStyle w:val="a3"/>
        <w:spacing w:before="0" w:beforeAutospacing="0" w:after="0" w:afterAutospacing="0"/>
        <w:ind w:firstLine="540"/>
        <w:jc w:val="both"/>
        <w:rPr>
          <w:sz w:val="28"/>
          <w:szCs w:val="28"/>
        </w:rPr>
      </w:pPr>
      <w:proofErr w:type="gramStart"/>
      <w:r>
        <w:rPr>
          <w:sz w:val="28"/>
          <w:szCs w:val="28"/>
        </w:rPr>
        <w:t xml:space="preserve">4.4.1.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муниципального органа, организующего и (или) осуществляющего обработку персональных данных, а также определяющие цели и содержание обработки персональных данных (далее - </w:t>
      </w:r>
      <w:bookmarkStart w:id="11" w:name="l88"/>
      <w:bookmarkEnd w:id="11"/>
      <w:r>
        <w:rPr>
          <w:sz w:val="28"/>
          <w:szCs w:val="28"/>
        </w:rPr>
        <w:t>оператор), фамилию, имя, отчество и адрес субъекта персональных данных, источник получения персональных</w:t>
      </w:r>
      <w:proofErr w:type="gramEnd"/>
      <w:r>
        <w:rPr>
          <w:sz w:val="28"/>
          <w:szCs w:val="28"/>
        </w:rPr>
        <w:t xml:space="preserve">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E63221" w:rsidRDefault="00E63221" w:rsidP="00E63221">
      <w:pPr>
        <w:pStyle w:val="a3"/>
        <w:spacing w:before="0" w:beforeAutospacing="0" w:after="0" w:afterAutospacing="0"/>
        <w:ind w:firstLine="540"/>
        <w:jc w:val="both"/>
        <w:rPr>
          <w:sz w:val="28"/>
          <w:szCs w:val="28"/>
        </w:rPr>
      </w:pPr>
      <w:r>
        <w:rPr>
          <w:sz w:val="28"/>
          <w:szCs w:val="28"/>
        </w:rPr>
        <w:t>4.4.2. к типовой форме прикладывается согласие субъекта персональных данных, составленного по форме согласно Приложению № 1 к настоящему Положению;</w:t>
      </w:r>
    </w:p>
    <w:p w:rsidR="00E63221" w:rsidRDefault="00E63221" w:rsidP="00E63221">
      <w:pPr>
        <w:pStyle w:val="a3"/>
        <w:spacing w:before="0" w:beforeAutospacing="0" w:after="0" w:afterAutospacing="0"/>
        <w:ind w:firstLine="540"/>
        <w:jc w:val="both"/>
        <w:rPr>
          <w:sz w:val="28"/>
          <w:szCs w:val="28"/>
        </w:rPr>
      </w:pPr>
      <w:bookmarkStart w:id="12" w:name="l89"/>
      <w:bookmarkEnd w:id="12"/>
      <w:r>
        <w:rPr>
          <w:sz w:val="28"/>
          <w:szCs w:val="28"/>
        </w:rPr>
        <w:t xml:space="preserve">4.4.3. типовая форма должна исключать объединение полей, предназначенных для внесения персональных данных, </w:t>
      </w:r>
      <w:proofErr w:type="gramStart"/>
      <w:r>
        <w:rPr>
          <w:sz w:val="28"/>
          <w:szCs w:val="28"/>
        </w:rPr>
        <w:t>цели</w:t>
      </w:r>
      <w:proofErr w:type="gramEnd"/>
      <w:r>
        <w:rPr>
          <w:sz w:val="28"/>
          <w:szCs w:val="28"/>
        </w:rPr>
        <w:t xml:space="preserve"> обработки которых заведомо не совместимы.</w:t>
      </w:r>
    </w:p>
    <w:p w:rsidR="00E63221" w:rsidRDefault="00E63221" w:rsidP="00E63221">
      <w:pPr>
        <w:pStyle w:val="a3"/>
        <w:spacing w:before="0" w:beforeAutospacing="0" w:after="0" w:afterAutospacing="0"/>
        <w:ind w:firstLine="540"/>
        <w:jc w:val="both"/>
        <w:rPr>
          <w:sz w:val="28"/>
          <w:szCs w:val="28"/>
        </w:rPr>
      </w:pPr>
      <w:r>
        <w:rPr>
          <w:sz w:val="28"/>
          <w:szCs w:val="28"/>
        </w:rPr>
        <w:t>4.5. Неавтоматизированная обработка персональных данных в электронном виде осуществляется на внешних электронных носителях информации.</w:t>
      </w:r>
    </w:p>
    <w:p w:rsidR="00E63221" w:rsidRDefault="00E63221" w:rsidP="00E63221">
      <w:pPr>
        <w:pStyle w:val="a3"/>
        <w:spacing w:before="0" w:beforeAutospacing="0" w:after="0" w:afterAutospacing="0"/>
        <w:ind w:firstLine="540"/>
        <w:jc w:val="both"/>
        <w:rPr>
          <w:sz w:val="28"/>
          <w:szCs w:val="28"/>
        </w:rPr>
      </w:pPr>
      <w:bookmarkStart w:id="13" w:name="l90"/>
      <w:bookmarkEnd w:id="13"/>
      <w:r>
        <w:rPr>
          <w:sz w:val="28"/>
          <w:szCs w:val="28"/>
        </w:rPr>
        <w:t xml:space="preserve">4.6.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w:t>
      </w:r>
      <w:r>
        <w:rPr>
          <w:sz w:val="28"/>
          <w:szCs w:val="28"/>
        </w:rPr>
        <w:lastRenderedPageBreak/>
        <w:t>несанкционированного доступа к персональным данным лиц, не допущенных к их обработке.</w:t>
      </w:r>
    </w:p>
    <w:p w:rsidR="00E63221" w:rsidRDefault="00E63221" w:rsidP="00E63221">
      <w:pPr>
        <w:pStyle w:val="a3"/>
        <w:spacing w:before="0" w:beforeAutospacing="0" w:after="0" w:afterAutospacing="0"/>
        <w:ind w:firstLine="540"/>
        <w:jc w:val="both"/>
        <w:rPr>
          <w:sz w:val="28"/>
          <w:szCs w:val="28"/>
        </w:rPr>
      </w:pPr>
      <w:r>
        <w:rPr>
          <w:sz w:val="28"/>
          <w:szCs w:val="28"/>
        </w:rPr>
        <w:t>4.7. 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 3 к настоящему Положению.</w:t>
      </w:r>
      <w:bookmarkStart w:id="14" w:name="l91"/>
      <w:bookmarkEnd w:id="14"/>
    </w:p>
    <w:p w:rsidR="00E63221" w:rsidRDefault="00E63221" w:rsidP="00E63221">
      <w:pPr>
        <w:pStyle w:val="a3"/>
        <w:spacing w:before="0" w:beforeAutospacing="0" w:after="0" w:afterAutospacing="0"/>
        <w:ind w:firstLine="540"/>
        <w:jc w:val="both"/>
        <w:rPr>
          <w:sz w:val="28"/>
          <w:szCs w:val="28"/>
        </w:rPr>
      </w:pPr>
      <w:r>
        <w:rPr>
          <w:sz w:val="28"/>
          <w:szCs w:val="28"/>
        </w:rPr>
        <w:t>4.8.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63221" w:rsidRDefault="00E63221" w:rsidP="00E63221">
      <w:pPr>
        <w:pStyle w:val="a3"/>
        <w:spacing w:before="0" w:beforeAutospacing="0" w:after="0" w:afterAutospacing="0"/>
        <w:ind w:firstLine="540"/>
        <w:jc w:val="both"/>
        <w:rPr>
          <w:sz w:val="28"/>
          <w:szCs w:val="28"/>
        </w:rPr>
      </w:pPr>
      <w:r>
        <w:rPr>
          <w:sz w:val="28"/>
          <w:szCs w:val="28"/>
        </w:rPr>
        <w:t xml:space="preserve">4.8.1. при необходимости использования или распространения определенных персональных данных отдельно от находящихся на том же </w:t>
      </w:r>
      <w:bookmarkStart w:id="15" w:name="l92"/>
      <w:bookmarkEnd w:id="15"/>
      <w:r>
        <w:rPr>
          <w:sz w:val="28"/>
          <w:szCs w:val="28"/>
        </w:rPr>
        <w:t>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63221" w:rsidRDefault="00E63221" w:rsidP="00E63221">
      <w:pPr>
        <w:pStyle w:val="a3"/>
        <w:spacing w:before="0" w:beforeAutospacing="0" w:after="0" w:afterAutospacing="0"/>
        <w:ind w:firstLine="540"/>
        <w:jc w:val="both"/>
        <w:rPr>
          <w:sz w:val="28"/>
          <w:szCs w:val="28"/>
        </w:rPr>
      </w:pPr>
      <w:r>
        <w:rPr>
          <w:sz w:val="28"/>
          <w:szCs w:val="28"/>
        </w:rPr>
        <w:t>4.8.2.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63221" w:rsidRDefault="00E63221" w:rsidP="00E63221">
      <w:pPr>
        <w:pStyle w:val="a3"/>
        <w:spacing w:before="0" w:beforeAutospacing="0" w:after="0" w:afterAutospacing="0"/>
        <w:ind w:firstLine="540"/>
        <w:jc w:val="both"/>
        <w:rPr>
          <w:sz w:val="28"/>
          <w:szCs w:val="28"/>
        </w:rPr>
      </w:pPr>
      <w:bookmarkStart w:id="16" w:name="l93"/>
      <w:bookmarkEnd w:id="16"/>
      <w:r>
        <w:rPr>
          <w:sz w:val="28"/>
          <w:szCs w:val="28"/>
        </w:rPr>
        <w:t>4.9. Документы и внешние электронные носители информации, содержащие персональные данные, должны храниться в служебных помещениях в надежно запираемых шкафах (сейфах). При невозможности хранения документов и внешних электронных носителей информации, содержащих персональные данные в надежно запираемых шкафах (сейфах), должны быть созданы надлежащие условия, обеспечивающие их сохранность (охрана помещений, сигнализация).</w:t>
      </w:r>
    </w:p>
    <w:p w:rsidR="00E63221" w:rsidRDefault="00E63221" w:rsidP="00E63221">
      <w:pPr>
        <w:pStyle w:val="a3"/>
        <w:spacing w:before="0" w:beforeAutospacing="0" w:after="0" w:afterAutospacing="0"/>
        <w:ind w:firstLine="540"/>
        <w:jc w:val="both"/>
        <w:rPr>
          <w:sz w:val="28"/>
          <w:szCs w:val="28"/>
        </w:rPr>
      </w:pPr>
      <w:r>
        <w:rPr>
          <w:sz w:val="28"/>
          <w:szCs w:val="28"/>
        </w:rPr>
        <w:t>4.10.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rPr>
          <w:sz w:val="28"/>
          <w:szCs w:val="28"/>
        </w:rPr>
        <w:br/>
      </w:r>
    </w:p>
    <w:p w:rsidR="00E63221" w:rsidRDefault="00E63221" w:rsidP="00E63221">
      <w:pPr>
        <w:ind w:firstLine="426"/>
        <w:jc w:val="center"/>
        <w:outlineLvl w:val="0"/>
        <w:rPr>
          <w:b/>
          <w:sz w:val="28"/>
          <w:szCs w:val="28"/>
        </w:rPr>
      </w:pPr>
      <w:r>
        <w:rPr>
          <w:b/>
          <w:sz w:val="28"/>
          <w:szCs w:val="28"/>
        </w:rPr>
        <w:t>5. Ответственность за нарушение норм, регулирующих получение, обработку и защиту персональных данных</w:t>
      </w:r>
    </w:p>
    <w:p w:rsidR="00E63221" w:rsidRDefault="00E63221" w:rsidP="00E63221">
      <w:pPr>
        <w:ind w:firstLine="426"/>
        <w:jc w:val="center"/>
        <w:outlineLvl w:val="0"/>
        <w:rPr>
          <w:b/>
          <w:sz w:val="28"/>
          <w:szCs w:val="28"/>
        </w:rPr>
      </w:pPr>
    </w:p>
    <w:p w:rsidR="00E63221" w:rsidRDefault="00E63221" w:rsidP="00E63221">
      <w:pPr>
        <w:ind w:firstLine="426"/>
        <w:jc w:val="both"/>
        <w:rPr>
          <w:sz w:val="28"/>
          <w:szCs w:val="28"/>
        </w:rPr>
      </w:pPr>
      <w:r>
        <w:rPr>
          <w:sz w:val="28"/>
          <w:szCs w:val="28"/>
        </w:rPr>
        <w:t>5.1.</w:t>
      </w:r>
      <w:r>
        <w:rPr>
          <w:sz w:val="28"/>
          <w:szCs w:val="28"/>
        </w:rPr>
        <w:tab/>
        <w:t>Персональная ответственность – одно из главных требований к организации функционирования в муниципальных органах системы защиты персональных данных и обязательное условие обеспечения эффективности этой системы.</w:t>
      </w:r>
    </w:p>
    <w:p w:rsidR="00E63221" w:rsidRDefault="00E63221" w:rsidP="00E63221">
      <w:pPr>
        <w:ind w:firstLine="426"/>
        <w:jc w:val="both"/>
        <w:rPr>
          <w:sz w:val="28"/>
          <w:szCs w:val="28"/>
        </w:rPr>
      </w:pPr>
      <w:r>
        <w:rPr>
          <w:sz w:val="28"/>
          <w:szCs w:val="28"/>
        </w:rPr>
        <w:lastRenderedPageBreak/>
        <w:t>5.2. Персональные данные не могут быть использованы в целях причинения имущественного и морального вреда,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в соответствии с законодательством.</w:t>
      </w:r>
    </w:p>
    <w:p w:rsidR="00E63221" w:rsidRDefault="00E63221" w:rsidP="00E63221">
      <w:pPr>
        <w:ind w:firstLine="426"/>
        <w:jc w:val="both"/>
        <w:rPr>
          <w:sz w:val="28"/>
          <w:szCs w:val="28"/>
        </w:rPr>
      </w:pPr>
      <w:r>
        <w:rPr>
          <w:sz w:val="28"/>
          <w:szCs w:val="28"/>
        </w:rPr>
        <w:t>5.3.</w:t>
      </w:r>
      <w:r>
        <w:rPr>
          <w:sz w:val="28"/>
          <w:szCs w:val="28"/>
        </w:rPr>
        <w:tab/>
        <w:t>Работники муниципальных органов, виновные в нарушении норм и требований действующего законодательства, регулирующего  обработку и защиту персональных данных, несут ответственность в соответствии с действующим законодательством.</w:t>
      </w:r>
    </w:p>
    <w:p w:rsidR="00E63221" w:rsidRDefault="00E63221" w:rsidP="00E63221">
      <w:pPr>
        <w:pStyle w:val="a3"/>
        <w:spacing w:before="0" w:beforeAutospacing="0" w:after="0" w:afterAutospacing="0"/>
        <w:ind w:firstLine="540"/>
        <w:jc w:val="both"/>
        <w:rPr>
          <w:sz w:val="28"/>
          <w:szCs w:val="28"/>
        </w:rPr>
      </w:pPr>
    </w:p>
    <w:p w:rsidR="00E63221" w:rsidRDefault="00E63221" w:rsidP="00E63221">
      <w:pPr>
        <w:pStyle w:val="a3"/>
        <w:spacing w:before="0" w:beforeAutospacing="0" w:after="0" w:afterAutospacing="0"/>
        <w:rPr>
          <w:sz w:val="28"/>
          <w:szCs w:val="28"/>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sz w:val="20"/>
          <w:szCs w:val="20"/>
        </w:rPr>
      </w:pPr>
    </w:p>
    <w:p w:rsidR="00E63221" w:rsidRDefault="00E63221" w:rsidP="00E63221">
      <w:pPr>
        <w:pStyle w:val="a3"/>
        <w:spacing w:before="0" w:beforeAutospacing="0" w:after="0" w:afterAutospacing="0"/>
        <w:jc w:val="right"/>
        <w:rPr>
          <w:iCs/>
        </w:rPr>
      </w:pPr>
    </w:p>
    <w:p w:rsidR="00E63221" w:rsidRDefault="00E63221" w:rsidP="00E63221">
      <w:pPr>
        <w:pStyle w:val="a3"/>
        <w:spacing w:before="0" w:beforeAutospacing="0" w:after="0" w:afterAutospacing="0"/>
        <w:jc w:val="right"/>
        <w:rPr>
          <w:iCs/>
        </w:rPr>
      </w:pPr>
      <w:r>
        <w:rPr>
          <w:iCs/>
        </w:rPr>
        <w:lastRenderedPageBreak/>
        <w:t xml:space="preserve">Приложение № 1 </w:t>
      </w:r>
    </w:p>
    <w:p w:rsidR="00E63221" w:rsidRDefault="00E63221" w:rsidP="00E63221">
      <w:pPr>
        <w:pStyle w:val="a3"/>
        <w:spacing w:before="0" w:beforeAutospacing="0" w:after="0" w:afterAutospacing="0"/>
        <w:jc w:val="right"/>
        <w:rPr>
          <w:bCs/>
        </w:rPr>
      </w:pPr>
      <w:r>
        <w:rPr>
          <w:iCs/>
        </w:rPr>
        <w:t xml:space="preserve">к Положению </w:t>
      </w:r>
      <w:r>
        <w:rPr>
          <w:bCs/>
        </w:rPr>
        <w:t xml:space="preserve">о порядке обработки </w:t>
      </w:r>
    </w:p>
    <w:p w:rsidR="00E63221" w:rsidRDefault="00E63221" w:rsidP="00E63221">
      <w:pPr>
        <w:pStyle w:val="a3"/>
        <w:spacing w:before="0" w:beforeAutospacing="0" w:after="0" w:afterAutospacing="0"/>
        <w:jc w:val="right"/>
        <w:rPr>
          <w:bCs/>
        </w:rPr>
      </w:pPr>
      <w:r>
        <w:rPr>
          <w:bCs/>
        </w:rPr>
        <w:t xml:space="preserve">персональных данных физических лиц </w:t>
      </w:r>
    </w:p>
    <w:p w:rsidR="00E63221" w:rsidRDefault="00E63221" w:rsidP="00E63221">
      <w:pPr>
        <w:pStyle w:val="a3"/>
        <w:spacing w:before="0" w:beforeAutospacing="0" w:after="0" w:afterAutospacing="0"/>
        <w:jc w:val="right"/>
        <w:rPr>
          <w:bCs/>
        </w:rPr>
      </w:pPr>
      <w:r>
        <w:rPr>
          <w:bCs/>
        </w:rPr>
        <w:t xml:space="preserve">в администрации </w:t>
      </w:r>
    </w:p>
    <w:p w:rsidR="00E63221" w:rsidRDefault="00E63221" w:rsidP="00E63221">
      <w:pPr>
        <w:pStyle w:val="a3"/>
        <w:spacing w:before="0" w:beforeAutospacing="0" w:after="0" w:afterAutospacing="0"/>
        <w:jc w:val="right"/>
        <w:rPr>
          <w:b/>
          <w:bCs/>
          <w:i/>
        </w:rPr>
      </w:pPr>
      <w:r>
        <w:rPr>
          <w:bCs/>
        </w:rPr>
        <w:t>Писаревского сельского поселения</w:t>
      </w:r>
    </w:p>
    <w:p w:rsidR="00E63221" w:rsidRDefault="00E63221" w:rsidP="00E63221">
      <w:pPr>
        <w:pStyle w:val="a3"/>
        <w:spacing w:before="0" w:beforeAutospacing="0" w:after="0" w:afterAutospacing="0"/>
        <w:jc w:val="right"/>
        <w:rPr>
          <w:i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28"/>
        <w:gridCol w:w="4525"/>
      </w:tblGrid>
      <w:tr w:rsidR="00E63221" w:rsidTr="00E63221">
        <w:trPr>
          <w:trHeight w:val="2143"/>
        </w:trPr>
        <w:tc>
          <w:tcPr>
            <w:tcW w:w="5328" w:type="dxa"/>
            <w:hideMark/>
          </w:tcPr>
          <w:p w:rsidR="00E63221" w:rsidRDefault="00E63221">
            <w:pPr>
              <w:jc w:val="right"/>
            </w:pPr>
            <w:r>
              <w:t xml:space="preserve">  </w:t>
            </w:r>
          </w:p>
        </w:tc>
        <w:tc>
          <w:tcPr>
            <w:tcW w:w="4525" w:type="dxa"/>
          </w:tcPr>
          <w:p w:rsidR="00E63221" w:rsidRDefault="00E63221">
            <w:r>
              <w:t xml:space="preserve">    Главе Писаревского сельского поселения </w:t>
            </w:r>
          </w:p>
          <w:p w:rsidR="00E63221" w:rsidRDefault="00E63221">
            <w:r>
              <w:t xml:space="preserve">    _________________________________</w:t>
            </w:r>
          </w:p>
          <w:p w:rsidR="00E63221" w:rsidRDefault="00E63221">
            <w:r>
              <w:t xml:space="preserve">     От гр. ___________________________</w:t>
            </w:r>
          </w:p>
          <w:p w:rsidR="00E63221" w:rsidRDefault="00E63221">
            <w:pPr>
              <w:rPr>
                <w:sz w:val="18"/>
                <w:szCs w:val="18"/>
              </w:rPr>
            </w:pPr>
            <w:r>
              <w:t xml:space="preserve">                    </w:t>
            </w:r>
            <w:r>
              <w:rPr>
                <w:sz w:val="18"/>
                <w:szCs w:val="18"/>
              </w:rPr>
              <w:t>(Ф.И.О.)</w:t>
            </w:r>
          </w:p>
          <w:p w:rsidR="00E63221" w:rsidRDefault="00E63221">
            <w:r>
              <w:t xml:space="preserve">     </w:t>
            </w:r>
            <w:proofErr w:type="gramStart"/>
            <w:r>
              <w:t>проживающего</w:t>
            </w:r>
            <w:proofErr w:type="gramEnd"/>
            <w:r>
              <w:t xml:space="preserve"> (ей) по адресу:</w:t>
            </w:r>
          </w:p>
          <w:p w:rsidR="00E63221" w:rsidRDefault="00E63221">
            <w:r>
              <w:t xml:space="preserve">     ________________________________   </w:t>
            </w:r>
          </w:p>
          <w:p w:rsidR="00E63221" w:rsidRDefault="00E63221"/>
        </w:tc>
      </w:tr>
    </w:tbl>
    <w:p w:rsidR="00E63221" w:rsidRDefault="00E63221" w:rsidP="00E63221">
      <w:pPr>
        <w:pStyle w:val="a3"/>
        <w:jc w:val="center"/>
        <w:rPr>
          <w:rStyle w:val="a6"/>
          <w:i/>
        </w:rPr>
      </w:pPr>
      <w:r>
        <w:rPr>
          <w:rStyle w:val="a6"/>
          <w:i/>
        </w:rPr>
        <w:t>СОГЛАСИЕ</w:t>
      </w:r>
      <w:r>
        <w:rPr>
          <w:b/>
          <w:bCs/>
          <w:i/>
        </w:rPr>
        <w:br/>
      </w:r>
      <w:r>
        <w:rPr>
          <w:rStyle w:val="a6"/>
          <w:i/>
        </w:rPr>
        <w:t>на использование персональных данных</w:t>
      </w:r>
    </w:p>
    <w:p w:rsidR="00E63221" w:rsidRDefault="00E63221" w:rsidP="00E63221">
      <w:pPr>
        <w:pStyle w:val="a3"/>
        <w:spacing w:before="0" w:beforeAutospacing="0" w:after="0" w:afterAutospacing="0"/>
      </w:pPr>
      <w:r>
        <w:t xml:space="preserve">Я, _____________________________________________________________________________, </w:t>
      </w:r>
    </w:p>
    <w:p w:rsidR="00E63221" w:rsidRDefault="00E63221" w:rsidP="00E63221">
      <w:pPr>
        <w:pStyle w:val="a3"/>
        <w:spacing w:before="0" w:beforeAutospacing="0" w:after="0" w:afterAutospacing="0"/>
      </w:pPr>
      <w:r>
        <w:t xml:space="preserve">                                                                   (Ф.И.О.)</w:t>
      </w:r>
    </w:p>
    <w:p w:rsidR="00E63221" w:rsidRDefault="00E63221" w:rsidP="00E63221">
      <w:pPr>
        <w:pStyle w:val="a3"/>
        <w:spacing w:before="0" w:beforeAutospacing="0" w:after="0" w:afterAutospacing="0"/>
      </w:pPr>
      <w:r>
        <w:t>паспорт серии _______, № _________ выданный___________________ «____» _______</w:t>
      </w:r>
      <w:proofErr w:type="gramStart"/>
      <w:r>
        <w:t>г</w:t>
      </w:r>
      <w:proofErr w:type="gramEnd"/>
      <w:r>
        <w:t>.</w:t>
      </w:r>
    </w:p>
    <w:p w:rsidR="00E63221" w:rsidRDefault="00E63221" w:rsidP="00E63221">
      <w:pPr>
        <w:pStyle w:val="a3"/>
        <w:spacing w:before="0" w:beforeAutospacing="0" w:after="0" w:afterAutospacing="0"/>
      </w:pPr>
      <w:r>
        <w:t xml:space="preserve">                                                                                          (кем)                              (когда)   </w:t>
      </w:r>
    </w:p>
    <w:p w:rsidR="00E63221" w:rsidRDefault="00E63221" w:rsidP="00E63221">
      <w:pPr>
        <w:pStyle w:val="a3"/>
        <w:spacing w:before="0" w:beforeAutospacing="0" w:after="0" w:afterAutospacing="0"/>
        <w:jc w:val="both"/>
      </w:pPr>
      <w:r>
        <w:t xml:space="preserve">В соответствии с Федеральным законом от 27.07.2006 г. № 152-ФЗ «О персональных данных», </w:t>
      </w:r>
      <w:r>
        <w:rPr>
          <w:rFonts w:eastAsia="TimesNewRomanPS-BoldMT"/>
          <w:bCs/>
          <w:color w:val="000000"/>
        </w:rPr>
        <w:t xml:space="preserve">принимаю решение о предоставлении администрации Писаревского сельского поселения </w:t>
      </w:r>
      <w:r>
        <w:t xml:space="preserve">Иркутская область, </w:t>
      </w:r>
      <w:proofErr w:type="spellStart"/>
      <w:r>
        <w:t>Тулунский</w:t>
      </w:r>
      <w:proofErr w:type="spellEnd"/>
      <w:r>
        <w:t xml:space="preserve"> район, _____________________</w:t>
      </w:r>
      <w:r>
        <w:rPr>
          <w:rFonts w:eastAsia="TimesNewRomanPS-BoldMT"/>
          <w:bCs/>
          <w:color w:val="000000"/>
        </w:rPr>
        <w:t xml:space="preserve"> моих персональных данных и даю согласие на их обработку</w:t>
      </w:r>
      <w:r>
        <w:t xml:space="preserve"> автоматизированную, а также без использования средств автоматизации</w:t>
      </w:r>
      <w:r>
        <w:rPr>
          <w:rFonts w:eastAsia="TimesNewRomanPS-BoldMT"/>
          <w:bCs/>
          <w:color w:val="000000"/>
        </w:rPr>
        <w:t xml:space="preserve"> свободно, своей волей и в своем интересе</w:t>
      </w:r>
      <w:r>
        <w:t>, в целях:</w:t>
      </w:r>
    </w:p>
    <w:p w:rsidR="00E63221" w:rsidRDefault="00E63221" w:rsidP="00E63221">
      <w:pPr>
        <w:pStyle w:val="a3"/>
        <w:spacing w:before="0" w:beforeAutospacing="0" w:after="0" w:afterAutospacing="0"/>
      </w:pPr>
      <w:r>
        <w:t>________________________________________________________________________________</w:t>
      </w:r>
    </w:p>
    <w:p w:rsidR="00E63221" w:rsidRDefault="00E63221" w:rsidP="00E63221">
      <w:pPr>
        <w:pStyle w:val="a3"/>
        <w:spacing w:before="0" w:beforeAutospacing="0" w:after="0" w:afterAutospacing="0"/>
        <w:jc w:val="center"/>
      </w:pPr>
      <w:r>
        <w:t>(указать цели обработки)</w:t>
      </w:r>
    </w:p>
    <w:p w:rsidR="00E63221" w:rsidRDefault="00E63221" w:rsidP="00E63221">
      <w:pPr>
        <w:pStyle w:val="a3"/>
        <w:spacing w:before="0" w:beforeAutospacing="0" w:after="0" w:afterAutospacing="0"/>
        <w:jc w:val="both"/>
      </w:pPr>
      <w:r>
        <w:br/>
        <w:t>Я уведомле</w:t>
      </w:r>
      <w:proofErr w:type="gramStart"/>
      <w:r>
        <w:t>н(</w:t>
      </w:r>
      <w:proofErr w:type="gramEnd"/>
      <w:r>
        <w:t>а) и понимаю, что под обработкой персональных данных подразумевается сбор, систематизацию, накопление, хранение, уточнение (обновление, изменение), использование, распространение (в том числе передачу третьим лицам исключительно в пределах установленных Федеральным законом от 27.07.2006 г. № 152-ФЗ «О персональных данных»), обезличивание, блокирование, уничтожение и любые другие действия (операции) с персональными данными.</w:t>
      </w:r>
    </w:p>
    <w:p w:rsidR="00E63221" w:rsidRDefault="00E63221" w:rsidP="00E63221">
      <w:pPr>
        <w:pStyle w:val="a3"/>
        <w:spacing w:before="0" w:beforeAutospacing="0" w:after="0" w:afterAutospacing="0"/>
        <w:jc w:val="both"/>
      </w:pPr>
      <w:r>
        <w:br/>
        <w:t>Также под персональными данными подразумевается любая информация, имеющая ко мне отношение как к субъекту персональных данных, в том числе его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E63221" w:rsidRDefault="00E63221" w:rsidP="00E63221">
      <w:pPr>
        <w:pStyle w:val="a3"/>
        <w:spacing w:before="0" w:beforeAutospacing="0" w:after="0" w:afterAutospacing="0"/>
        <w:jc w:val="both"/>
      </w:pPr>
    </w:p>
    <w:p w:rsidR="00E63221" w:rsidRDefault="00E63221" w:rsidP="00E63221">
      <w:pPr>
        <w:pStyle w:val="a3"/>
        <w:spacing w:before="0" w:beforeAutospacing="0" w:after="0" w:afterAutospacing="0"/>
        <w:jc w:val="both"/>
      </w:pPr>
      <w:r>
        <w:t>Настоящее согласие вступает в силу со дня подписания и действует ____________________.</w:t>
      </w:r>
    </w:p>
    <w:p w:rsidR="00E63221" w:rsidRDefault="00E63221" w:rsidP="00E63221">
      <w:pPr>
        <w:pStyle w:val="a3"/>
        <w:spacing w:before="0" w:beforeAutospacing="0" w:after="0" w:afterAutospacing="0"/>
        <w:jc w:val="both"/>
      </w:pPr>
      <w:r>
        <w:t xml:space="preserve">                                                                                                                                  (срок)</w:t>
      </w:r>
    </w:p>
    <w:p w:rsidR="00E63221" w:rsidRDefault="00E63221" w:rsidP="00E63221">
      <w:pPr>
        <w:pStyle w:val="a3"/>
        <w:spacing w:before="0" w:beforeAutospacing="0" w:after="0" w:afterAutospacing="0"/>
      </w:pPr>
      <w:r>
        <w:t xml:space="preserve">Согласие может быть отозвано мною в любое время на основании </w:t>
      </w:r>
      <w:proofErr w:type="gramStart"/>
      <w:r>
        <w:t>моего</w:t>
      </w:r>
      <w:proofErr w:type="gramEnd"/>
      <w:r>
        <w:t xml:space="preserve"> письменного</w:t>
      </w:r>
    </w:p>
    <w:p w:rsidR="00E63221" w:rsidRDefault="00E63221" w:rsidP="00E63221">
      <w:pPr>
        <w:pStyle w:val="a3"/>
        <w:spacing w:before="0" w:beforeAutospacing="0" w:after="0" w:afterAutospacing="0"/>
      </w:pPr>
      <w:r>
        <w:t>заявления.</w:t>
      </w:r>
    </w:p>
    <w:p w:rsidR="00E63221" w:rsidRDefault="00E63221" w:rsidP="00E63221">
      <w:pPr>
        <w:pStyle w:val="a3"/>
        <w:spacing w:before="0" w:beforeAutospacing="0" w:after="0" w:afterAutospacing="0"/>
      </w:pPr>
    </w:p>
    <w:p w:rsidR="00E63221" w:rsidRDefault="00E63221" w:rsidP="00E63221">
      <w:pPr>
        <w:pStyle w:val="a3"/>
        <w:spacing w:before="0" w:beforeAutospacing="0" w:after="0" w:afterAutospacing="0"/>
      </w:pPr>
      <w:r>
        <w:t xml:space="preserve"> «___»________ 20__г</w:t>
      </w:r>
      <w:proofErr w:type="gramStart"/>
      <w:r>
        <w:t>.       _______________(_________________________________________)</w:t>
      </w:r>
      <w:proofErr w:type="gramEnd"/>
    </w:p>
    <w:p w:rsidR="00E63221" w:rsidRDefault="00E63221" w:rsidP="00E63221">
      <w:pPr>
        <w:pStyle w:val="a3"/>
        <w:spacing w:before="0" w:beforeAutospacing="0" w:after="0" w:afterAutospacing="0"/>
      </w:pPr>
      <w:r>
        <w:t xml:space="preserve">                                                         (подпись)                                    (Ф.И.О. полностью)</w:t>
      </w:r>
    </w:p>
    <w:p w:rsidR="00E63221" w:rsidRDefault="00E63221" w:rsidP="00E63221">
      <w:pPr>
        <w:pStyle w:val="a3"/>
        <w:spacing w:before="0" w:beforeAutospacing="0" w:after="0" w:afterAutospacing="0"/>
        <w:jc w:val="right"/>
        <w:rPr>
          <w:iCs/>
        </w:rPr>
      </w:pPr>
      <w:r>
        <w:rPr>
          <w:sz w:val="28"/>
          <w:szCs w:val="28"/>
        </w:rPr>
        <w:lastRenderedPageBreak/>
        <w:t>   </w:t>
      </w:r>
      <w:r>
        <w:rPr>
          <w:iCs/>
        </w:rPr>
        <w:t xml:space="preserve">Приложение № 2 </w:t>
      </w:r>
    </w:p>
    <w:p w:rsidR="00E63221" w:rsidRDefault="00E63221" w:rsidP="00E63221">
      <w:pPr>
        <w:pStyle w:val="a3"/>
        <w:spacing w:before="0" w:beforeAutospacing="0" w:after="0" w:afterAutospacing="0"/>
        <w:jc w:val="right"/>
        <w:rPr>
          <w:bCs/>
        </w:rPr>
      </w:pPr>
      <w:r>
        <w:rPr>
          <w:iCs/>
        </w:rPr>
        <w:t xml:space="preserve">к Положению </w:t>
      </w:r>
      <w:r>
        <w:rPr>
          <w:bCs/>
        </w:rPr>
        <w:t xml:space="preserve">о порядке обработки </w:t>
      </w:r>
    </w:p>
    <w:p w:rsidR="00E63221" w:rsidRDefault="00E63221" w:rsidP="00E63221">
      <w:pPr>
        <w:pStyle w:val="a3"/>
        <w:spacing w:before="0" w:beforeAutospacing="0" w:after="0" w:afterAutospacing="0"/>
        <w:jc w:val="right"/>
        <w:rPr>
          <w:bCs/>
        </w:rPr>
      </w:pPr>
      <w:r>
        <w:rPr>
          <w:bCs/>
        </w:rPr>
        <w:t xml:space="preserve">персональных данных физических лиц </w:t>
      </w:r>
    </w:p>
    <w:p w:rsidR="00E63221" w:rsidRDefault="00E63221" w:rsidP="00E63221">
      <w:pPr>
        <w:pStyle w:val="a3"/>
        <w:spacing w:before="0" w:beforeAutospacing="0" w:after="0" w:afterAutospacing="0"/>
        <w:jc w:val="right"/>
        <w:rPr>
          <w:bCs/>
        </w:rPr>
      </w:pPr>
      <w:r>
        <w:rPr>
          <w:bCs/>
        </w:rPr>
        <w:t>в администрации  Писаревского сельского поселения</w:t>
      </w:r>
    </w:p>
    <w:p w:rsidR="00E63221" w:rsidRDefault="00E63221" w:rsidP="00E63221">
      <w:pPr>
        <w:pStyle w:val="a3"/>
        <w:spacing w:before="0" w:beforeAutospacing="0" w:after="0" w:afterAutospacing="0"/>
        <w:jc w:val="right"/>
        <w:rPr>
          <w:bCs/>
        </w:rPr>
      </w:pPr>
    </w:p>
    <w:p w:rsidR="00E63221" w:rsidRDefault="00E63221" w:rsidP="00E63221">
      <w:pPr>
        <w:pStyle w:val="a3"/>
        <w:jc w:val="center"/>
        <w:rPr>
          <w:i/>
        </w:rPr>
      </w:pPr>
      <w:r>
        <w:rPr>
          <w:b/>
          <w:bCs/>
          <w:i/>
        </w:rPr>
        <w:t>ОБЯЗАТЕЛЬСТВО</w:t>
      </w:r>
      <w:r>
        <w:rPr>
          <w:b/>
          <w:bCs/>
          <w:i/>
        </w:rPr>
        <w:br/>
        <w:t>о неразглашении информации, содержащей персональные данные</w:t>
      </w:r>
    </w:p>
    <w:p w:rsidR="00E63221" w:rsidRDefault="00E63221" w:rsidP="00E63221">
      <w:pPr>
        <w:pStyle w:val="a3"/>
        <w:spacing w:before="0" w:beforeAutospacing="0" w:after="0" w:afterAutospacing="0"/>
        <w:jc w:val="both"/>
      </w:pPr>
      <w:r>
        <w:br/>
        <w:t>    Я,___________________________________________________________________________,</w:t>
      </w:r>
    </w:p>
    <w:p w:rsidR="00E63221" w:rsidRDefault="00E63221" w:rsidP="00E63221">
      <w:pPr>
        <w:pStyle w:val="a3"/>
        <w:spacing w:before="0" w:beforeAutospacing="0" w:after="0" w:afterAutospacing="0"/>
        <w:jc w:val="both"/>
      </w:pPr>
      <w:r>
        <w:t xml:space="preserve">                                                                  (Ф.И.О.)</w:t>
      </w:r>
    </w:p>
    <w:p w:rsidR="00E63221" w:rsidRDefault="00E63221" w:rsidP="00E63221">
      <w:pPr>
        <w:pStyle w:val="a3"/>
        <w:spacing w:before="0" w:beforeAutospacing="0" w:after="0" w:afterAutospacing="0"/>
        <w:jc w:val="both"/>
      </w:pPr>
      <w:r>
        <w:t>исполняющи</w:t>
      </w:r>
      <w:proofErr w:type="gramStart"/>
      <w:r>
        <w:t>й(</w:t>
      </w:r>
      <w:proofErr w:type="spellStart"/>
      <w:proofErr w:type="gramEnd"/>
      <w:r>
        <w:t>ая</w:t>
      </w:r>
      <w:proofErr w:type="spellEnd"/>
      <w:r>
        <w:t>) должностные обязанности по замещаемой должности</w:t>
      </w:r>
    </w:p>
    <w:p w:rsidR="00E63221" w:rsidRDefault="00E63221" w:rsidP="00E63221">
      <w:pPr>
        <w:pStyle w:val="a3"/>
        <w:spacing w:before="0" w:beforeAutospacing="0" w:after="0" w:afterAutospacing="0"/>
        <w:jc w:val="both"/>
      </w:pPr>
      <w:bookmarkStart w:id="17" w:name="l101"/>
      <w:bookmarkEnd w:id="17"/>
      <w:r>
        <w:t>_______________________________________________________________________________</w:t>
      </w:r>
    </w:p>
    <w:p w:rsidR="00E63221" w:rsidRDefault="00E63221" w:rsidP="00E63221">
      <w:pPr>
        <w:pStyle w:val="a3"/>
        <w:spacing w:before="0" w:beforeAutospacing="0" w:after="0" w:afterAutospacing="0"/>
        <w:jc w:val="center"/>
      </w:pPr>
      <w:r>
        <w:t>(должность, наименование структурного подразделения)</w:t>
      </w:r>
    </w:p>
    <w:p w:rsidR="00E63221" w:rsidRDefault="00E63221" w:rsidP="00E63221">
      <w:pPr>
        <w:pStyle w:val="a3"/>
        <w:spacing w:before="0" w:beforeAutospacing="0" w:after="0" w:afterAutospacing="0"/>
        <w:jc w:val="both"/>
      </w:pPr>
      <w:r>
        <w:t>_______________________________________________________________________________ ,</w:t>
      </w:r>
      <w:r>
        <w:br/>
      </w:r>
      <w:r>
        <w:br/>
        <w:t>предупрежде</w:t>
      </w:r>
      <w:proofErr w:type="gramStart"/>
      <w:r>
        <w:t>н(</w:t>
      </w:r>
      <w:proofErr w:type="gramEnd"/>
      <w:r>
        <w:t>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 Настоящим добровольно принимаю на себя обязательства:</w:t>
      </w:r>
      <w:r>
        <w:br/>
        <w:t xml:space="preserve">    1. Не передавать и не разглашать третьим лицам информацию, содержащую персональные данные, которая мне доверена (будет доверена) или </w:t>
      </w:r>
      <w:bookmarkStart w:id="18" w:name="l102"/>
      <w:bookmarkEnd w:id="18"/>
      <w:r>
        <w:t>станет известной в связи с исполнением должностных обязанностей.</w:t>
      </w:r>
    </w:p>
    <w:p w:rsidR="00E63221" w:rsidRDefault="00E63221" w:rsidP="00E63221">
      <w:pPr>
        <w:pStyle w:val="a3"/>
        <w:spacing w:before="0" w:beforeAutospacing="0" w:after="0" w:afterAutospacing="0"/>
        <w:jc w:val="both"/>
      </w:pPr>
      <w:r>
        <w:t xml:space="preserve">    2. В случае попытки третьих лиц получить от меня информацию, содержащую персональные данные, сообщать непосредственному начальнику.</w:t>
      </w:r>
    </w:p>
    <w:p w:rsidR="00E63221" w:rsidRDefault="00E63221" w:rsidP="00E63221">
      <w:pPr>
        <w:pStyle w:val="a3"/>
        <w:spacing w:before="0" w:beforeAutospacing="0" w:after="0" w:afterAutospacing="0"/>
        <w:jc w:val="both"/>
      </w:pPr>
      <w:r>
        <w:t xml:space="preserve">    3. Не использовать информацию, содержащую персональные данные, с целью получения выгоды.</w:t>
      </w:r>
      <w:r>
        <w:br/>
        <w:t>    4. Выполнять требования нормативных правовых актов, регламентирующих вопросы защиты персональных данных.</w:t>
      </w:r>
    </w:p>
    <w:p w:rsidR="00E63221" w:rsidRDefault="00E63221" w:rsidP="00E63221">
      <w:pPr>
        <w:pStyle w:val="a3"/>
        <w:spacing w:before="0" w:beforeAutospacing="0" w:after="0" w:afterAutospacing="0"/>
        <w:jc w:val="both"/>
      </w:pPr>
      <w:r>
        <w:t xml:space="preserve">    5. В течение трех лет после прекращения права на допуск к информации, содержащей персональные данные, не разглашать и не передавать третьим </w:t>
      </w:r>
      <w:bookmarkStart w:id="19" w:name="l103"/>
      <w:bookmarkEnd w:id="19"/>
      <w:r>
        <w:t>лицам известную мне информацию, содержащую персональные данные.</w:t>
      </w:r>
    </w:p>
    <w:p w:rsidR="00E63221" w:rsidRDefault="00E63221" w:rsidP="00E63221">
      <w:pPr>
        <w:pStyle w:val="a3"/>
        <w:spacing w:before="0" w:beforeAutospacing="0" w:after="0" w:afterAutospacing="0"/>
        <w:jc w:val="both"/>
      </w:pPr>
      <w:r>
        <w:br/>
        <w:t>    Я предупрежде</w:t>
      </w:r>
      <w:proofErr w:type="gramStart"/>
      <w:r>
        <w:t>н(</w:t>
      </w:r>
      <w:proofErr w:type="gramEnd"/>
      <w:r>
        <w:t>а) о том,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w:t>
      </w:r>
    </w:p>
    <w:p w:rsidR="00E63221" w:rsidRDefault="00E63221" w:rsidP="00E63221">
      <w:pPr>
        <w:pStyle w:val="a3"/>
        <w:spacing w:before="0" w:beforeAutospacing="0" w:after="0" w:afterAutospacing="0"/>
      </w:pPr>
      <w:r>
        <w:br/>
        <w:t> </w:t>
      </w:r>
      <w:r>
        <w:br/>
        <w:t>«___»________ 20__г</w:t>
      </w:r>
      <w:proofErr w:type="gramStart"/>
      <w:r>
        <w:t>.        _______________(______________________________________)</w:t>
      </w:r>
      <w:proofErr w:type="gramEnd"/>
    </w:p>
    <w:p w:rsidR="00E63221" w:rsidRDefault="00E63221" w:rsidP="00E63221">
      <w:pPr>
        <w:pStyle w:val="a3"/>
        <w:spacing w:before="0" w:beforeAutospacing="0" w:after="0" w:afterAutospacing="0"/>
      </w:pPr>
      <w:r>
        <w:t xml:space="preserve">                                                         (подпись)                              (Ф.И.О. полностью)</w:t>
      </w:r>
    </w:p>
    <w:p w:rsidR="00E63221" w:rsidRDefault="00E63221" w:rsidP="00E63221">
      <w:pPr>
        <w:pStyle w:val="a3"/>
        <w:spacing w:before="0" w:beforeAutospacing="0" w:after="0" w:afterAutospacing="0"/>
        <w:jc w:val="both"/>
      </w:pPr>
    </w:p>
    <w:p w:rsidR="00E63221" w:rsidRDefault="00E63221" w:rsidP="00E63221">
      <w:pPr>
        <w:pStyle w:val="a3"/>
        <w:spacing w:before="0" w:beforeAutospacing="0" w:after="0" w:afterAutospacing="0"/>
        <w:jc w:val="both"/>
      </w:pPr>
    </w:p>
    <w:p w:rsidR="00E63221" w:rsidRDefault="00E63221" w:rsidP="00E63221">
      <w:pPr>
        <w:pStyle w:val="a3"/>
        <w:spacing w:before="0" w:beforeAutospacing="0" w:after="0" w:afterAutospacing="0"/>
        <w:jc w:val="both"/>
      </w:pPr>
    </w:p>
    <w:p w:rsidR="00E63221" w:rsidRDefault="00E63221" w:rsidP="00E63221">
      <w:pPr>
        <w:pStyle w:val="a3"/>
        <w:spacing w:before="0" w:beforeAutospacing="0" w:after="0" w:afterAutospacing="0"/>
        <w:jc w:val="both"/>
      </w:pPr>
    </w:p>
    <w:p w:rsidR="00E63221" w:rsidRDefault="00E63221" w:rsidP="00E63221">
      <w:pPr>
        <w:pStyle w:val="a3"/>
        <w:spacing w:before="0" w:beforeAutospacing="0" w:after="0" w:afterAutospacing="0"/>
        <w:jc w:val="both"/>
      </w:pPr>
    </w:p>
    <w:p w:rsidR="00E63221" w:rsidRDefault="00E63221" w:rsidP="00E63221">
      <w:pPr>
        <w:pStyle w:val="a3"/>
        <w:spacing w:before="0" w:beforeAutospacing="0" w:after="0" w:afterAutospacing="0"/>
        <w:jc w:val="both"/>
        <w:rPr>
          <w:sz w:val="28"/>
          <w:szCs w:val="28"/>
        </w:rPr>
      </w:pPr>
    </w:p>
    <w:p w:rsidR="00E63221" w:rsidRDefault="00E63221" w:rsidP="00E63221">
      <w:pPr>
        <w:pStyle w:val="a3"/>
        <w:spacing w:before="0" w:beforeAutospacing="0" w:after="0" w:afterAutospacing="0"/>
        <w:jc w:val="both"/>
        <w:rPr>
          <w:sz w:val="28"/>
          <w:szCs w:val="28"/>
        </w:rPr>
      </w:pPr>
    </w:p>
    <w:p w:rsidR="00E63221" w:rsidRDefault="00E63221" w:rsidP="00E63221">
      <w:pPr>
        <w:pStyle w:val="a3"/>
        <w:spacing w:before="0" w:beforeAutospacing="0" w:after="0" w:afterAutospacing="0"/>
        <w:jc w:val="both"/>
        <w:rPr>
          <w:sz w:val="28"/>
          <w:szCs w:val="28"/>
        </w:rPr>
      </w:pPr>
    </w:p>
    <w:p w:rsidR="00E63221" w:rsidRDefault="00E63221" w:rsidP="00E63221">
      <w:pPr>
        <w:pStyle w:val="a3"/>
        <w:spacing w:before="0" w:beforeAutospacing="0" w:after="0" w:afterAutospacing="0"/>
        <w:jc w:val="both"/>
        <w:rPr>
          <w:sz w:val="28"/>
          <w:szCs w:val="28"/>
        </w:rPr>
      </w:pPr>
    </w:p>
    <w:p w:rsidR="00E63221" w:rsidRDefault="00E63221" w:rsidP="00E63221">
      <w:pPr>
        <w:pStyle w:val="a3"/>
        <w:spacing w:before="0" w:beforeAutospacing="0" w:after="0" w:afterAutospacing="0"/>
        <w:jc w:val="right"/>
        <w:rPr>
          <w:iCs/>
          <w:sz w:val="28"/>
          <w:szCs w:val="28"/>
        </w:rPr>
      </w:pPr>
      <w:bookmarkStart w:id="20" w:name="l104"/>
      <w:bookmarkEnd w:id="20"/>
      <w:r>
        <w:rPr>
          <w:iCs/>
          <w:sz w:val="28"/>
          <w:szCs w:val="28"/>
        </w:rPr>
        <w:t xml:space="preserve">Приложение № 3 </w:t>
      </w:r>
    </w:p>
    <w:p w:rsidR="00E63221" w:rsidRDefault="00E63221" w:rsidP="00E63221">
      <w:pPr>
        <w:pStyle w:val="a3"/>
        <w:spacing w:before="0" w:beforeAutospacing="0" w:after="0" w:afterAutospacing="0"/>
        <w:jc w:val="right"/>
        <w:rPr>
          <w:bCs/>
          <w:sz w:val="28"/>
          <w:szCs w:val="28"/>
        </w:rPr>
      </w:pPr>
      <w:r>
        <w:rPr>
          <w:iCs/>
          <w:sz w:val="28"/>
          <w:szCs w:val="28"/>
        </w:rPr>
        <w:t xml:space="preserve">к Положению </w:t>
      </w:r>
      <w:r>
        <w:rPr>
          <w:bCs/>
          <w:sz w:val="28"/>
          <w:szCs w:val="28"/>
        </w:rPr>
        <w:t xml:space="preserve">о порядке обработки </w:t>
      </w:r>
    </w:p>
    <w:p w:rsidR="00E63221" w:rsidRDefault="00E63221" w:rsidP="00E63221">
      <w:pPr>
        <w:pStyle w:val="a3"/>
        <w:spacing w:before="0" w:beforeAutospacing="0" w:after="0" w:afterAutospacing="0"/>
        <w:jc w:val="right"/>
        <w:rPr>
          <w:bCs/>
          <w:sz w:val="28"/>
          <w:szCs w:val="28"/>
        </w:rPr>
      </w:pPr>
      <w:r>
        <w:rPr>
          <w:bCs/>
          <w:sz w:val="28"/>
          <w:szCs w:val="28"/>
        </w:rPr>
        <w:t xml:space="preserve">персональных данных физических лиц </w:t>
      </w:r>
    </w:p>
    <w:p w:rsidR="00E63221" w:rsidRDefault="00E63221" w:rsidP="00E63221">
      <w:pPr>
        <w:pStyle w:val="a3"/>
        <w:spacing w:before="0" w:beforeAutospacing="0" w:after="0" w:afterAutospacing="0"/>
        <w:jc w:val="right"/>
        <w:rPr>
          <w:bCs/>
          <w:sz w:val="28"/>
          <w:szCs w:val="28"/>
        </w:rPr>
      </w:pPr>
      <w:r>
        <w:rPr>
          <w:bCs/>
          <w:sz w:val="28"/>
          <w:szCs w:val="28"/>
        </w:rPr>
        <w:t xml:space="preserve">в администрации  Писаревского сельского поселения </w:t>
      </w:r>
    </w:p>
    <w:p w:rsidR="00E63221" w:rsidRDefault="00E63221" w:rsidP="00E63221">
      <w:pPr>
        <w:pStyle w:val="a3"/>
        <w:spacing w:before="0" w:beforeAutospacing="0" w:after="0" w:afterAutospacing="0"/>
        <w:jc w:val="right"/>
        <w:rPr>
          <w:bCs/>
          <w:sz w:val="28"/>
          <w:szCs w:val="28"/>
        </w:rPr>
      </w:pPr>
      <w:r>
        <w:rPr>
          <w:bCs/>
          <w:sz w:val="28"/>
          <w:szCs w:val="28"/>
        </w:rPr>
        <w:t>(образец)</w:t>
      </w:r>
    </w:p>
    <w:p w:rsidR="00E63221" w:rsidRDefault="00E63221" w:rsidP="00E63221">
      <w:pPr>
        <w:pStyle w:val="a3"/>
        <w:spacing w:before="0" w:beforeAutospacing="0" w:after="0" w:afterAutospacing="0"/>
        <w:jc w:val="right"/>
        <w:rPr>
          <w:i/>
          <w:iCs/>
          <w:sz w:val="28"/>
          <w:szCs w:val="28"/>
        </w:rPr>
      </w:pPr>
      <w:r>
        <w:rPr>
          <w:sz w:val="28"/>
          <w:szCs w:val="28"/>
        </w:rPr>
        <w:br/>
        <w:t> </w:t>
      </w:r>
      <w:r>
        <w:rPr>
          <w:sz w:val="28"/>
          <w:szCs w:val="28"/>
        </w:rPr>
        <w:br/>
      </w:r>
      <w:r>
        <w:rPr>
          <w:i/>
          <w:iCs/>
          <w:sz w:val="28"/>
          <w:szCs w:val="28"/>
        </w:rPr>
        <w:t>Администрация Писаревского</w:t>
      </w:r>
    </w:p>
    <w:p w:rsidR="00E63221" w:rsidRDefault="00E63221" w:rsidP="00E63221">
      <w:pPr>
        <w:pStyle w:val="a3"/>
        <w:spacing w:before="0" w:beforeAutospacing="0" w:after="0" w:afterAutospacing="0"/>
        <w:jc w:val="right"/>
        <w:rPr>
          <w:i/>
          <w:iCs/>
          <w:sz w:val="28"/>
          <w:szCs w:val="28"/>
        </w:rPr>
      </w:pPr>
      <w:r>
        <w:rPr>
          <w:i/>
          <w:iCs/>
          <w:sz w:val="28"/>
          <w:szCs w:val="28"/>
        </w:rPr>
        <w:t>сельского поселения</w:t>
      </w:r>
    </w:p>
    <w:p w:rsidR="00E63221" w:rsidRDefault="00E63221" w:rsidP="00E63221">
      <w:pPr>
        <w:pStyle w:val="a3"/>
        <w:spacing w:before="0" w:beforeAutospacing="0" w:after="0" w:afterAutospacing="0"/>
        <w:jc w:val="right"/>
        <w:rPr>
          <w:i/>
          <w:iCs/>
          <w:sz w:val="28"/>
          <w:szCs w:val="28"/>
        </w:rPr>
      </w:pPr>
      <w:r>
        <w:rPr>
          <w:i/>
          <w:iCs/>
          <w:sz w:val="28"/>
          <w:szCs w:val="28"/>
        </w:rPr>
        <w:t xml:space="preserve"> </w:t>
      </w:r>
    </w:p>
    <w:p w:rsidR="00E63221" w:rsidRDefault="00E63221" w:rsidP="00E63221">
      <w:pPr>
        <w:pStyle w:val="a3"/>
        <w:spacing w:before="0" w:beforeAutospacing="0" w:after="0" w:afterAutospacing="0"/>
        <w:jc w:val="right"/>
        <w:rPr>
          <w:sz w:val="28"/>
          <w:szCs w:val="28"/>
        </w:rPr>
      </w:pPr>
      <w:r>
        <w:rPr>
          <w:sz w:val="28"/>
          <w:szCs w:val="28"/>
        </w:rPr>
        <w:br/>
      </w:r>
      <w:proofErr w:type="gramStart"/>
      <w:r>
        <w:rPr>
          <w:i/>
          <w:iCs/>
          <w:sz w:val="28"/>
          <w:szCs w:val="28"/>
        </w:rPr>
        <w:t>Начат</w:t>
      </w:r>
      <w:proofErr w:type="gramEnd"/>
      <w:r>
        <w:rPr>
          <w:i/>
          <w:iCs/>
          <w:sz w:val="28"/>
          <w:szCs w:val="28"/>
        </w:rPr>
        <w:t xml:space="preserve"> "___" _________ ____ г.</w:t>
      </w:r>
      <w:r>
        <w:rPr>
          <w:sz w:val="28"/>
          <w:szCs w:val="28"/>
        </w:rPr>
        <w:br/>
      </w:r>
      <w:r>
        <w:rPr>
          <w:i/>
          <w:iCs/>
          <w:sz w:val="28"/>
          <w:szCs w:val="28"/>
        </w:rPr>
        <w:t>Окончен "___" _________ ____ г.</w:t>
      </w:r>
      <w:r>
        <w:rPr>
          <w:sz w:val="28"/>
          <w:szCs w:val="28"/>
        </w:rPr>
        <w:br/>
      </w:r>
      <w:r>
        <w:rPr>
          <w:i/>
          <w:iCs/>
          <w:sz w:val="28"/>
          <w:szCs w:val="28"/>
        </w:rPr>
        <w:t>На _______________ листах</w:t>
      </w:r>
    </w:p>
    <w:p w:rsidR="00E63221" w:rsidRDefault="00E63221" w:rsidP="00E63221">
      <w:pPr>
        <w:pStyle w:val="a3"/>
        <w:spacing w:before="0" w:beforeAutospacing="0" w:after="0" w:afterAutospacing="0"/>
        <w:rPr>
          <w:sz w:val="28"/>
          <w:szCs w:val="28"/>
        </w:rPr>
      </w:pPr>
      <w:r>
        <w:rPr>
          <w:sz w:val="28"/>
          <w:szCs w:val="28"/>
        </w:rPr>
        <w:t> </w:t>
      </w:r>
    </w:p>
    <w:p w:rsidR="00E63221" w:rsidRDefault="00E63221" w:rsidP="00E63221">
      <w:pPr>
        <w:pStyle w:val="a3"/>
        <w:jc w:val="center"/>
        <w:outlineLvl w:val="2"/>
        <w:rPr>
          <w:b/>
          <w:bCs/>
          <w:sz w:val="28"/>
          <w:szCs w:val="28"/>
        </w:rPr>
      </w:pPr>
      <w:r>
        <w:rPr>
          <w:b/>
          <w:bCs/>
          <w:sz w:val="28"/>
          <w:szCs w:val="28"/>
        </w:rPr>
        <w:t>ЖУРНАЛ</w:t>
      </w:r>
      <w:r>
        <w:rPr>
          <w:b/>
          <w:bCs/>
          <w:sz w:val="28"/>
          <w:szCs w:val="28"/>
        </w:rPr>
        <w:br/>
      </w:r>
      <w:bookmarkStart w:id="21" w:name="l105"/>
      <w:bookmarkEnd w:id="21"/>
      <w:r>
        <w:rPr>
          <w:b/>
          <w:bCs/>
          <w:sz w:val="28"/>
          <w:szCs w:val="28"/>
        </w:rPr>
        <w:t>учета электронных носителей персональных данных</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60"/>
        <w:gridCol w:w="1706"/>
        <w:gridCol w:w="2800"/>
        <w:gridCol w:w="1241"/>
        <w:gridCol w:w="1529"/>
        <w:gridCol w:w="849"/>
      </w:tblGrid>
      <w:tr w:rsidR="00E63221" w:rsidTr="00E63221">
        <w:trPr>
          <w:jc w:val="center"/>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221" w:rsidRDefault="00E63221">
            <w:pPr>
              <w:jc w:val="center"/>
              <w:rPr>
                <w:sz w:val="28"/>
                <w:szCs w:val="28"/>
              </w:rPr>
            </w:pPr>
            <w:bookmarkStart w:id="22" w:name="l106"/>
            <w:bookmarkEnd w:id="22"/>
            <w:r>
              <w:rPr>
                <w:sz w:val="28"/>
                <w:szCs w:val="28"/>
              </w:rPr>
              <w:t>Учетный номер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221" w:rsidRDefault="00E63221">
            <w:pPr>
              <w:jc w:val="center"/>
              <w:rPr>
                <w:sz w:val="28"/>
                <w:szCs w:val="28"/>
              </w:rPr>
            </w:pPr>
            <w:r>
              <w:rPr>
                <w:sz w:val="28"/>
                <w:szCs w:val="28"/>
              </w:rPr>
              <w:t>Дата постановки на учет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221" w:rsidRDefault="00E63221">
            <w:pPr>
              <w:jc w:val="center"/>
              <w:rPr>
                <w:sz w:val="28"/>
                <w:szCs w:val="28"/>
              </w:rPr>
            </w:pPr>
            <w:r>
              <w:rPr>
                <w:sz w:val="28"/>
                <w:szCs w:val="28"/>
              </w:rPr>
              <w:t>Вид электронного носителя, место его хранения (размещения)</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221" w:rsidRDefault="00E63221">
            <w:pPr>
              <w:jc w:val="center"/>
              <w:rPr>
                <w:sz w:val="28"/>
                <w:szCs w:val="28"/>
              </w:rPr>
            </w:pPr>
            <w:proofErr w:type="gramStart"/>
            <w:r>
              <w:rPr>
                <w:sz w:val="28"/>
                <w:szCs w:val="28"/>
              </w:rPr>
              <w:t>Ответственный</w:t>
            </w:r>
            <w:proofErr w:type="gramEnd"/>
            <w:r>
              <w:rPr>
                <w:sz w:val="28"/>
                <w:szCs w:val="28"/>
              </w:rPr>
              <w:t xml:space="preserve"> за использование и хранение персональных данных</w:t>
            </w:r>
          </w:p>
        </w:tc>
      </w:tr>
      <w:tr w:rsidR="00E63221" w:rsidTr="00E632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221" w:rsidRDefault="00E6322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221" w:rsidRDefault="00E6322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221" w:rsidRDefault="00E63221">
            <w:pPr>
              <w:rPr>
                <w:sz w:val="28"/>
                <w:szCs w:val="28"/>
              </w:rPr>
            </w:pP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jc w:val="center"/>
              <w:rPr>
                <w:sz w:val="28"/>
                <w:szCs w:val="28"/>
              </w:rPr>
            </w:pPr>
            <w:r>
              <w:rPr>
                <w:sz w:val="28"/>
                <w:szCs w:val="28"/>
              </w:rPr>
              <w:t>Ф.И.О.</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jc w:val="center"/>
              <w:rPr>
                <w:sz w:val="28"/>
                <w:szCs w:val="28"/>
              </w:rPr>
            </w:pPr>
            <w:r>
              <w:rPr>
                <w:sz w:val="28"/>
                <w:szCs w:val="28"/>
              </w:rPr>
              <w:t>Подпись</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jc w:val="center"/>
              <w:rPr>
                <w:sz w:val="28"/>
                <w:szCs w:val="28"/>
              </w:rPr>
            </w:pPr>
            <w:r>
              <w:rPr>
                <w:sz w:val="28"/>
                <w:szCs w:val="28"/>
              </w:rPr>
              <w:t>Дата</w:t>
            </w:r>
          </w:p>
        </w:tc>
      </w:tr>
      <w:tr w:rsidR="00E63221" w:rsidTr="00E63221">
        <w:trPr>
          <w:jc w:val="center"/>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1</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2</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3</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4</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5</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6</w:t>
            </w:r>
          </w:p>
        </w:tc>
      </w:tr>
      <w:tr w:rsidR="00E63221" w:rsidTr="00E63221">
        <w:trPr>
          <w:jc w:val="center"/>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r>
      <w:tr w:rsidR="00E63221" w:rsidTr="00E63221">
        <w:trPr>
          <w:jc w:val="center"/>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r>
      <w:tr w:rsidR="00E63221" w:rsidTr="00E63221">
        <w:trPr>
          <w:jc w:val="center"/>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63221" w:rsidRDefault="00E63221">
            <w:pPr>
              <w:rPr>
                <w:sz w:val="28"/>
                <w:szCs w:val="28"/>
              </w:rPr>
            </w:pPr>
            <w:r>
              <w:rPr>
                <w:sz w:val="28"/>
                <w:szCs w:val="28"/>
              </w:rPr>
              <w:t> </w:t>
            </w:r>
          </w:p>
        </w:tc>
      </w:tr>
    </w:tbl>
    <w:p w:rsidR="00E63221" w:rsidRDefault="00E63221" w:rsidP="00E63221">
      <w:pPr>
        <w:pStyle w:val="a3"/>
        <w:rPr>
          <w:sz w:val="28"/>
          <w:szCs w:val="28"/>
        </w:rPr>
      </w:pPr>
      <w:r>
        <w:rPr>
          <w:sz w:val="28"/>
          <w:szCs w:val="28"/>
        </w:rPr>
        <w:t> </w:t>
      </w:r>
    </w:p>
    <w:p w:rsidR="00A03573" w:rsidRDefault="00A03573"/>
    <w:sectPr w:rsidR="00A03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Bold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FE"/>
    <w:rsid w:val="000E4512"/>
    <w:rsid w:val="00244EE8"/>
    <w:rsid w:val="007341EE"/>
    <w:rsid w:val="00A03573"/>
    <w:rsid w:val="00D439C2"/>
    <w:rsid w:val="00E63221"/>
    <w:rsid w:val="00F7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63221"/>
    <w:pPr>
      <w:spacing w:before="100" w:beforeAutospacing="1" w:after="100" w:afterAutospacing="1"/>
    </w:pPr>
  </w:style>
  <w:style w:type="paragraph" w:customStyle="1" w:styleId="ConsNormal">
    <w:name w:val="ConsNormal"/>
    <w:rsid w:val="00E6322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4">
    <w:name w:val="Шапка (герб)"/>
    <w:basedOn w:val="a"/>
    <w:rsid w:val="00E63221"/>
    <w:pPr>
      <w:overflowPunct w:val="0"/>
      <w:autoSpaceDE w:val="0"/>
      <w:autoSpaceDN w:val="0"/>
      <w:adjustRightInd w:val="0"/>
      <w:jc w:val="right"/>
    </w:pPr>
    <w:rPr>
      <w:rFonts w:ascii="Century Schoolbook" w:hAnsi="Century Schoolbook"/>
      <w:szCs w:val="20"/>
    </w:rPr>
  </w:style>
  <w:style w:type="table" w:styleId="a5">
    <w:name w:val="Table Grid"/>
    <w:basedOn w:val="a1"/>
    <w:rsid w:val="00E632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E63221"/>
    <w:rPr>
      <w:b/>
      <w:bCs/>
    </w:rPr>
  </w:style>
  <w:style w:type="paragraph" w:styleId="a7">
    <w:name w:val="Balloon Text"/>
    <w:basedOn w:val="a"/>
    <w:link w:val="a8"/>
    <w:uiPriority w:val="99"/>
    <w:semiHidden/>
    <w:unhideWhenUsed/>
    <w:rsid w:val="00D439C2"/>
    <w:rPr>
      <w:rFonts w:ascii="Tahoma" w:hAnsi="Tahoma" w:cs="Tahoma"/>
      <w:sz w:val="16"/>
      <w:szCs w:val="16"/>
    </w:rPr>
  </w:style>
  <w:style w:type="character" w:customStyle="1" w:styleId="a8">
    <w:name w:val="Текст выноски Знак"/>
    <w:basedOn w:val="a0"/>
    <w:link w:val="a7"/>
    <w:uiPriority w:val="99"/>
    <w:semiHidden/>
    <w:rsid w:val="00D439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63221"/>
    <w:pPr>
      <w:spacing w:before="100" w:beforeAutospacing="1" w:after="100" w:afterAutospacing="1"/>
    </w:pPr>
  </w:style>
  <w:style w:type="paragraph" w:customStyle="1" w:styleId="ConsNormal">
    <w:name w:val="ConsNormal"/>
    <w:rsid w:val="00E6322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4">
    <w:name w:val="Шапка (герб)"/>
    <w:basedOn w:val="a"/>
    <w:rsid w:val="00E63221"/>
    <w:pPr>
      <w:overflowPunct w:val="0"/>
      <w:autoSpaceDE w:val="0"/>
      <w:autoSpaceDN w:val="0"/>
      <w:adjustRightInd w:val="0"/>
      <w:jc w:val="right"/>
    </w:pPr>
    <w:rPr>
      <w:rFonts w:ascii="Century Schoolbook" w:hAnsi="Century Schoolbook"/>
      <w:szCs w:val="20"/>
    </w:rPr>
  </w:style>
  <w:style w:type="table" w:styleId="a5">
    <w:name w:val="Table Grid"/>
    <w:basedOn w:val="a1"/>
    <w:rsid w:val="00E632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E63221"/>
    <w:rPr>
      <w:b/>
      <w:bCs/>
    </w:rPr>
  </w:style>
  <w:style w:type="paragraph" w:styleId="a7">
    <w:name w:val="Balloon Text"/>
    <w:basedOn w:val="a"/>
    <w:link w:val="a8"/>
    <w:uiPriority w:val="99"/>
    <w:semiHidden/>
    <w:unhideWhenUsed/>
    <w:rsid w:val="00D439C2"/>
    <w:rPr>
      <w:rFonts w:ascii="Tahoma" w:hAnsi="Tahoma" w:cs="Tahoma"/>
      <w:sz w:val="16"/>
      <w:szCs w:val="16"/>
    </w:rPr>
  </w:style>
  <w:style w:type="character" w:customStyle="1" w:styleId="a8">
    <w:name w:val="Текст выноски Знак"/>
    <w:basedOn w:val="a0"/>
    <w:link w:val="a7"/>
    <w:uiPriority w:val="99"/>
    <w:semiHidden/>
    <w:rsid w:val="00D439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86B20-F96F-4F00-9820-27D127B9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6</cp:revision>
  <cp:lastPrinted>2015-04-01T09:15:00Z</cp:lastPrinted>
  <dcterms:created xsi:type="dcterms:W3CDTF">2015-04-01T07:29:00Z</dcterms:created>
  <dcterms:modified xsi:type="dcterms:W3CDTF">2015-04-01T09:16:00Z</dcterms:modified>
</cp:coreProperties>
</file>